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186" w:rsidRPr="007A5CAE" w:rsidRDefault="00105186" w:rsidP="00105186">
      <w:pPr>
        <w:jc w:val="both"/>
        <w:rPr>
          <w:rFonts w:cstheme="minorHAnsi"/>
          <w:i/>
        </w:rPr>
      </w:pPr>
      <w:r w:rsidRPr="007A5CAE">
        <w:rPr>
          <w:rFonts w:cstheme="minorHAnsi"/>
          <w:i/>
        </w:rPr>
        <w:t xml:space="preserve">ALLEGATO A - </w:t>
      </w:r>
      <w:r w:rsidR="00104F7C" w:rsidRPr="007A5CAE">
        <w:rPr>
          <w:rFonts w:cstheme="minorHAnsi"/>
          <w:i/>
        </w:rPr>
        <w:t xml:space="preserve">DOMANDA DI PARTECIPAZIONE </w:t>
      </w:r>
      <w:r w:rsidRPr="007A5CAE">
        <w:rPr>
          <w:rFonts w:cstheme="minorHAnsi"/>
          <w:i/>
        </w:rPr>
        <w:t>GARA A PROCEDURA APERTA PER AZIONI PREVISTE NEL PROGETTO “TEEN TOGETHER” A VALERE SULL’AVVISO PUBBLICO PER INIZIATIVA IN FAVORE DELLE FAMIGLIE E DEI PERCORSI DI CRESCITA DEI MINORI “SPRINT! LOMBARDIA INSIEME” (PRIORITA’ 3 INCLUSIONE – 4.11 – AZIONE K.5. – PR FSE+ 2021-2027) - DGR XII/1904 DEL 19 FEBBRAIO 2024, CUP I29G24000160002, ID 5967711, CAPOFILA A.S.C.I., AZIENDA SOCIALE COMUNI INSIEME – FINANZIATO DA REGIONE LOMBARDIA</w:t>
      </w:r>
    </w:p>
    <w:p w:rsidR="00105186" w:rsidRPr="007A5CAE" w:rsidRDefault="00105186" w:rsidP="00105186">
      <w:pPr>
        <w:rPr>
          <w:rFonts w:cstheme="minorHAnsi"/>
        </w:rPr>
      </w:pPr>
    </w:p>
    <w:p w:rsidR="00104F7C" w:rsidRPr="007A5CAE" w:rsidRDefault="00104F7C" w:rsidP="00105186">
      <w:pPr>
        <w:rPr>
          <w:rFonts w:cstheme="minorHAnsi"/>
          <w:i/>
        </w:rPr>
      </w:pPr>
      <w:r w:rsidRPr="007A5CAE">
        <w:rPr>
          <w:rFonts w:cstheme="minorHAnsi"/>
          <w:i/>
        </w:rPr>
        <w:t>Marca da bollo da Euro 16,00</w:t>
      </w:r>
    </w:p>
    <w:p w:rsidR="00104F7C" w:rsidRPr="007A5CAE" w:rsidRDefault="00104F7C" w:rsidP="00105186">
      <w:pPr>
        <w:rPr>
          <w:rFonts w:cstheme="minorHAnsi"/>
        </w:rPr>
      </w:pPr>
    </w:p>
    <w:p w:rsidR="00105186" w:rsidRPr="007A5CAE" w:rsidRDefault="00105186" w:rsidP="00105186">
      <w:pPr>
        <w:jc w:val="both"/>
        <w:rPr>
          <w:rFonts w:cstheme="minorHAnsi"/>
          <w:b/>
        </w:rPr>
      </w:pPr>
      <w:r w:rsidRPr="007A5CAE">
        <w:rPr>
          <w:rFonts w:cstheme="minorHAnsi"/>
          <w:b/>
        </w:rPr>
        <w:t xml:space="preserve">Domanda di partecipazione - Autocertificazioni e dichiarazioni </w:t>
      </w:r>
    </w:p>
    <w:p w:rsidR="00BC2042" w:rsidRPr="007A5CAE" w:rsidRDefault="00105186" w:rsidP="00105186">
      <w:pPr>
        <w:jc w:val="both"/>
        <w:rPr>
          <w:rFonts w:cstheme="minorHAnsi"/>
          <w:b/>
        </w:rPr>
      </w:pPr>
      <w:r w:rsidRPr="007A5CAE">
        <w:rPr>
          <w:rFonts w:cstheme="minorHAnsi"/>
          <w:b/>
        </w:rPr>
        <w:t>AFFIDAMENTO DELLA GESTIONE DELLE AZIONI PREVISTE NEL PROGETTO “TEEN TOGETHER” A VALERE SULL’AVVISO PUBBLICO PER INIZIATIVA IN FAVORE DELLE FAMIGLIE E DEI PERCORSI DI CRESCITA DEI MINORI “SPRINT! LOMBARDIA INSIEME” (PRIORITA’ 3 INCLUSIONE – 4.11 – AZIONE K.5. – PR FSE+ 2021-2027) - DGR XII/1904 DEL 19 FEBBRAIO 2024, CUP I29G24000160002, ID 5967711, CAPOFILA A.S.C.I., AZIENDA SOCIALE COMUNI INSIEME – FINANZIATO DA REGIONE LOMBARDIA.</w:t>
      </w:r>
    </w:p>
    <w:p w:rsidR="00105186" w:rsidRPr="007A5CAE" w:rsidRDefault="00105186" w:rsidP="00105186">
      <w:pPr>
        <w:jc w:val="both"/>
        <w:rPr>
          <w:rFonts w:cstheme="minorHAnsi"/>
          <w:b/>
        </w:rPr>
      </w:pPr>
    </w:p>
    <w:p w:rsidR="00105186" w:rsidRPr="007A5CAE" w:rsidRDefault="00105186" w:rsidP="00105186">
      <w:pPr>
        <w:pStyle w:val="Corpotesto"/>
        <w:tabs>
          <w:tab w:val="left" w:pos="9069"/>
        </w:tabs>
        <w:spacing w:line="360" w:lineRule="auto"/>
        <w:rPr>
          <w:rFonts w:asciiTheme="minorHAnsi" w:hAnsiTheme="minorHAnsi" w:cstheme="minorHAnsi"/>
          <w:sz w:val="22"/>
          <w:szCs w:val="22"/>
          <w:lang w:val="it-IT"/>
        </w:rPr>
      </w:pPr>
      <w:r w:rsidRPr="007A5CAE">
        <w:rPr>
          <w:rFonts w:asciiTheme="minorHAnsi" w:hAnsiTheme="minorHAnsi" w:cstheme="minorHAnsi"/>
          <w:color w:val="161616"/>
          <w:sz w:val="22"/>
          <w:szCs w:val="22"/>
          <w:lang w:val="it-IT"/>
        </w:rPr>
        <w:t>Il/la sottoscritto/a</w:t>
      </w:r>
      <w:r w:rsidRPr="007A5CAE">
        <w:rPr>
          <w:rFonts w:asciiTheme="minorHAnsi" w:hAnsiTheme="minorHAnsi" w:cstheme="minorHAnsi"/>
          <w:color w:val="161616"/>
          <w:sz w:val="22"/>
          <w:szCs w:val="22"/>
          <w:u w:val="single" w:color="151515"/>
          <w:lang w:val="it-IT"/>
        </w:rPr>
        <w:tab/>
      </w:r>
      <w:r w:rsidRPr="007A5CAE">
        <w:rPr>
          <w:rFonts w:asciiTheme="minorHAnsi" w:hAnsiTheme="minorHAnsi" w:cstheme="minorHAnsi"/>
          <w:color w:val="161616"/>
          <w:sz w:val="22"/>
          <w:szCs w:val="22"/>
          <w:lang w:val="it-IT"/>
        </w:rPr>
        <w:t>_</w:t>
      </w:r>
    </w:p>
    <w:p w:rsidR="00105186" w:rsidRPr="007A5CAE" w:rsidRDefault="00105186" w:rsidP="00105186">
      <w:pPr>
        <w:pStyle w:val="Corpotesto"/>
        <w:tabs>
          <w:tab w:val="left" w:pos="5598"/>
          <w:tab w:val="left" w:pos="6301"/>
          <w:tab w:val="left" w:pos="8550"/>
        </w:tabs>
        <w:spacing w:before="95" w:line="360" w:lineRule="auto"/>
        <w:rPr>
          <w:rFonts w:asciiTheme="minorHAnsi" w:hAnsiTheme="minorHAnsi" w:cstheme="minorHAnsi"/>
          <w:sz w:val="22"/>
          <w:szCs w:val="22"/>
          <w:lang w:val="it-IT"/>
        </w:rPr>
      </w:pPr>
      <w:r w:rsidRPr="007A5CAE">
        <w:rPr>
          <w:rFonts w:asciiTheme="minorHAnsi" w:hAnsiTheme="minorHAnsi" w:cstheme="minorHAnsi"/>
          <w:color w:val="161616"/>
          <w:sz w:val="22"/>
          <w:szCs w:val="22"/>
          <w:lang w:val="it-IT"/>
        </w:rPr>
        <w:t xml:space="preserve">Nato/a </w:t>
      </w:r>
      <w:proofErr w:type="spellStart"/>
      <w:r w:rsidRPr="007A5CAE">
        <w:rPr>
          <w:rFonts w:asciiTheme="minorHAnsi" w:hAnsiTheme="minorHAnsi" w:cstheme="minorHAnsi"/>
          <w:color w:val="161616"/>
          <w:sz w:val="22"/>
          <w:szCs w:val="22"/>
          <w:lang w:val="it-IT"/>
        </w:rPr>
        <w:t>a</w:t>
      </w:r>
      <w:proofErr w:type="spellEnd"/>
      <w:r w:rsidRPr="007A5CAE">
        <w:rPr>
          <w:rFonts w:asciiTheme="minorHAnsi" w:hAnsiTheme="minorHAnsi" w:cstheme="minorHAnsi"/>
          <w:color w:val="161616"/>
          <w:sz w:val="22"/>
          <w:szCs w:val="22"/>
          <w:u w:val="single" w:color="151515"/>
          <w:lang w:val="it-IT"/>
        </w:rPr>
        <w:tab/>
      </w:r>
      <w:r w:rsidRPr="007A5CAE">
        <w:rPr>
          <w:rFonts w:asciiTheme="minorHAnsi" w:hAnsiTheme="minorHAnsi" w:cstheme="minorHAnsi"/>
          <w:color w:val="161616"/>
          <w:sz w:val="22"/>
          <w:szCs w:val="22"/>
          <w:lang w:val="it-IT"/>
        </w:rPr>
        <w:t>(</w:t>
      </w:r>
      <w:r w:rsidRPr="007A5CAE">
        <w:rPr>
          <w:rFonts w:asciiTheme="minorHAnsi" w:hAnsiTheme="minorHAnsi" w:cstheme="minorHAnsi"/>
          <w:color w:val="161616"/>
          <w:sz w:val="22"/>
          <w:szCs w:val="22"/>
          <w:lang w:val="it-IT"/>
        </w:rPr>
        <w:tab/>
        <w:t>) il</w:t>
      </w:r>
      <w:r w:rsidRPr="007A5CAE">
        <w:rPr>
          <w:rFonts w:asciiTheme="minorHAnsi" w:hAnsiTheme="minorHAnsi" w:cstheme="minorHAnsi"/>
          <w:color w:val="161616"/>
          <w:sz w:val="22"/>
          <w:szCs w:val="22"/>
          <w:u w:val="single" w:color="151515"/>
          <w:lang w:val="it-IT"/>
        </w:rPr>
        <w:tab/>
      </w:r>
      <w:r w:rsidRPr="007A5CAE">
        <w:rPr>
          <w:rFonts w:asciiTheme="minorHAnsi" w:hAnsiTheme="minorHAnsi" w:cstheme="minorHAnsi"/>
          <w:color w:val="161616"/>
          <w:sz w:val="22"/>
          <w:szCs w:val="22"/>
          <w:lang w:val="it-IT"/>
        </w:rPr>
        <w:t>_</w:t>
      </w:r>
    </w:p>
    <w:p w:rsidR="00105186" w:rsidRPr="007A5CAE" w:rsidRDefault="00105186" w:rsidP="00105186">
      <w:pPr>
        <w:pStyle w:val="Corpotesto"/>
        <w:tabs>
          <w:tab w:val="left" w:pos="3589"/>
          <w:tab w:val="left" w:pos="9088"/>
        </w:tabs>
        <w:spacing w:before="94" w:line="360" w:lineRule="auto"/>
        <w:rPr>
          <w:rFonts w:asciiTheme="minorHAnsi" w:hAnsiTheme="minorHAnsi" w:cstheme="minorHAnsi"/>
          <w:sz w:val="22"/>
          <w:szCs w:val="22"/>
          <w:lang w:val="it-IT"/>
        </w:rPr>
      </w:pPr>
      <w:r w:rsidRPr="007A5CAE">
        <w:rPr>
          <w:rFonts w:asciiTheme="minorHAnsi" w:hAnsiTheme="minorHAnsi" w:cstheme="minorHAnsi"/>
          <w:color w:val="161616"/>
          <w:sz w:val="22"/>
          <w:szCs w:val="22"/>
          <w:lang w:val="it-IT"/>
        </w:rPr>
        <w:t>CF:</w:t>
      </w:r>
      <w:r w:rsidRPr="007A5CAE">
        <w:rPr>
          <w:rFonts w:asciiTheme="minorHAnsi" w:hAnsiTheme="minorHAnsi" w:cstheme="minorHAnsi"/>
          <w:color w:val="161616"/>
          <w:sz w:val="22"/>
          <w:szCs w:val="22"/>
          <w:u w:val="single" w:color="151515"/>
          <w:lang w:val="it-IT"/>
        </w:rPr>
        <w:tab/>
      </w:r>
      <w:r w:rsidRPr="007A5CAE">
        <w:rPr>
          <w:rFonts w:asciiTheme="minorHAnsi" w:hAnsiTheme="minorHAnsi" w:cstheme="minorHAnsi"/>
          <w:color w:val="161616"/>
          <w:sz w:val="22"/>
          <w:szCs w:val="22"/>
          <w:lang w:val="it-IT"/>
        </w:rPr>
        <w:t>in qualità di:</w:t>
      </w:r>
      <w:r w:rsidRPr="007A5CAE">
        <w:rPr>
          <w:rFonts w:asciiTheme="minorHAnsi" w:hAnsiTheme="minorHAnsi" w:cstheme="minorHAnsi"/>
          <w:color w:val="161616"/>
          <w:sz w:val="22"/>
          <w:szCs w:val="22"/>
          <w:u w:val="single" w:color="151515"/>
          <w:lang w:val="it-IT"/>
        </w:rPr>
        <w:tab/>
      </w:r>
      <w:r w:rsidRPr="007A5CAE">
        <w:rPr>
          <w:rFonts w:asciiTheme="minorHAnsi" w:hAnsiTheme="minorHAnsi" w:cstheme="minorHAnsi"/>
          <w:color w:val="161616"/>
          <w:sz w:val="22"/>
          <w:szCs w:val="22"/>
          <w:lang w:val="it-IT"/>
        </w:rPr>
        <w:t>_</w:t>
      </w:r>
    </w:p>
    <w:p w:rsidR="00105186" w:rsidRPr="007A5CAE" w:rsidRDefault="00105186" w:rsidP="00105186">
      <w:pPr>
        <w:spacing w:after="0" w:line="360" w:lineRule="auto"/>
        <w:ind w:left="4247" w:firstLine="709"/>
        <w:rPr>
          <w:rFonts w:cstheme="minorHAnsi"/>
          <w:i/>
        </w:rPr>
      </w:pPr>
      <w:r w:rsidRPr="007A5CAE">
        <w:rPr>
          <w:rFonts w:cstheme="minorHAnsi"/>
          <w:color w:val="161616"/>
        </w:rPr>
        <w:t>(</w:t>
      </w:r>
      <w:r w:rsidRPr="007A5CAE">
        <w:rPr>
          <w:rFonts w:cstheme="minorHAnsi"/>
          <w:i/>
          <w:color w:val="161616"/>
        </w:rPr>
        <w:t>titolare, legale rappresentante, procuratore)</w:t>
      </w:r>
    </w:p>
    <w:p w:rsidR="00105186" w:rsidRPr="007A5CAE" w:rsidRDefault="00105186" w:rsidP="00105186">
      <w:pPr>
        <w:pStyle w:val="Corpotesto"/>
        <w:tabs>
          <w:tab w:val="left" w:pos="9050"/>
        </w:tabs>
        <w:spacing w:line="360" w:lineRule="auto"/>
        <w:rPr>
          <w:rFonts w:asciiTheme="minorHAnsi" w:hAnsiTheme="minorHAnsi" w:cstheme="minorHAnsi"/>
          <w:sz w:val="22"/>
          <w:szCs w:val="22"/>
          <w:lang w:val="it-IT"/>
        </w:rPr>
      </w:pPr>
      <w:r w:rsidRPr="007A5CAE">
        <w:rPr>
          <w:rFonts w:asciiTheme="minorHAnsi" w:hAnsiTheme="minorHAnsi" w:cstheme="minorHAnsi"/>
          <w:color w:val="161616"/>
          <w:sz w:val="22"/>
          <w:szCs w:val="22"/>
          <w:lang w:val="it-IT"/>
        </w:rPr>
        <w:t>dell'operatore economico</w:t>
      </w:r>
      <w:r w:rsidRPr="007A5CAE">
        <w:rPr>
          <w:rFonts w:asciiTheme="minorHAnsi" w:hAnsiTheme="minorHAnsi" w:cstheme="minorHAnsi"/>
          <w:color w:val="161616"/>
          <w:sz w:val="22"/>
          <w:szCs w:val="22"/>
          <w:u w:val="single" w:color="151515"/>
          <w:lang w:val="it-IT"/>
        </w:rPr>
        <w:tab/>
      </w:r>
      <w:r w:rsidRPr="007A5CAE">
        <w:rPr>
          <w:rFonts w:asciiTheme="minorHAnsi" w:hAnsiTheme="minorHAnsi" w:cstheme="minorHAnsi"/>
          <w:color w:val="161616"/>
          <w:sz w:val="22"/>
          <w:szCs w:val="22"/>
          <w:lang w:val="it-IT"/>
        </w:rPr>
        <w:t>_</w:t>
      </w:r>
    </w:p>
    <w:p w:rsidR="00105186" w:rsidRPr="007A5CAE" w:rsidRDefault="00105186" w:rsidP="00105186">
      <w:pPr>
        <w:pStyle w:val="Corpotesto"/>
        <w:tabs>
          <w:tab w:val="left" w:leader="hyphen" w:pos="6649"/>
          <w:tab w:val="left" w:pos="9069"/>
        </w:tabs>
        <w:spacing w:before="124" w:line="360" w:lineRule="auto"/>
        <w:rPr>
          <w:rFonts w:asciiTheme="minorHAnsi" w:hAnsiTheme="minorHAnsi" w:cstheme="minorHAnsi"/>
          <w:color w:val="161616"/>
          <w:sz w:val="22"/>
          <w:szCs w:val="22"/>
          <w:lang w:val="it-IT"/>
        </w:rPr>
      </w:pPr>
      <w:r w:rsidRPr="007A5CAE">
        <w:rPr>
          <w:rFonts w:asciiTheme="minorHAnsi" w:hAnsiTheme="minorHAnsi" w:cstheme="minorHAnsi"/>
          <w:color w:val="161616"/>
          <w:sz w:val="22"/>
          <w:szCs w:val="22"/>
          <w:lang w:val="it-IT"/>
        </w:rPr>
        <w:t xml:space="preserve">con sede legale in ___________________ </w:t>
      </w:r>
      <w:proofErr w:type="spellStart"/>
      <w:r w:rsidRPr="007A5CAE">
        <w:rPr>
          <w:rFonts w:asciiTheme="minorHAnsi" w:hAnsiTheme="minorHAnsi" w:cstheme="minorHAnsi"/>
          <w:color w:val="161616"/>
          <w:sz w:val="22"/>
          <w:szCs w:val="22"/>
          <w:lang w:val="it-IT"/>
        </w:rPr>
        <w:t>cap</w:t>
      </w:r>
      <w:proofErr w:type="spellEnd"/>
      <w:r w:rsidRPr="007A5CAE">
        <w:rPr>
          <w:rFonts w:asciiTheme="minorHAnsi" w:hAnsiTheme="minorHAnsi" w:cstheme="minorHAnsi"/>
          <w:color w:val="161616"/>
          <w:sz w:val="22"/>
          <w:szCs w:val="22"/>
          <w:lang w:val="it-IT"/>
        </w:rPr>
        <w:t xml:space="preserve"> _______________________________________________</w:t>
      </w:r>
    </w:p>
    <w:p w:rsidR="00105186" w:rsidRPr="007A5CAE" w:rsidRDefault="00105186" w:rsidP="00105186">
      <w:pPr>
        <w:pStyle w:val="Corpotesto"/>
        <w:tabs>
          <w:tab w:val="left" w:pos="9242"/>
        </w:tabs>
        <w:spacing w:line="360" w:lineRule="auto"/>
        <w:rPr>
          <w:rFonts w:asciiTheme="minorHAnsi" w:hAnsiTheme="minorHAnsi" w:cstheme="minorHAnsi"/>
          <w:sz w:val="22"/>
          <w:szCs w:val="22"/>
          <w:lang w:val="it-IT"/>
        </w:rPr>
      </w:pPr>
      <w:r w:rsidRPr="007A5CAE">
        <w:rPr>
          <w:rFonts w:asciiTheme="minorHAnsi" w:hAnsiTheme="minorHAnsi" w:cstheme="minorHAnsi"/>
          <w:color w:val="161616"/>
          <w:sz w:val="22"/>
          <w:szCs w:val="22"/>
          <w:lang w:val="it-IT"/>
        </w:rPr>
        <w:t>indirizzo</w:t>
      </w:r>
      <w:r w:rsidRPr="007A5CAE">
        <w:rPr>
          <w:rFonts w:asciiTheme="minorHAnsi" w:hAnsiTheme="minorHAnsi" w:cstheme="minorHAnsi"/>
          <w:color w:val="161616"/>
          <w:sz w:val="22"/>
          <w:szCs w:val="22"/>
          <w:u w:val="single" w:color="151515"/>
          <w:lang w:val="it-IT"/>
        </w:rPr>
        <w:tab/>
      </w:r>
      <w:r w:rsidRPr="007A5CAE">
        <w:rPr>
          <w:rFonts w:asciiTheme="minorHAnsi" w:hAnsiTheme="minorHAnsi" w:cstheme="minorHAnsi"/>
          <w:color w:val="161616"/>
          <w:sz w:val="22"/>
          <w:szCs w:val="22"/>
          <w:lang w:val="it-IT"/>
        </w:rPr>
        <w:t>_</w:t>
      </w:r>
    </w:p>
    <w:p w:rsidR="00105186" w:rsidRPr="007A5CAE" w:rsidRDefault="00105186" w:rsidP="00105186">
      <w:pPr>
        <w:pStyle w:val="Corpotesto"/>
        <w:tabs>
          <w:tab w:val="left" w:pos="5712"/>
          <w:tab w:val="left" w:pos="9079"/>
        </w:tabs>
        <w:spacing w:line="360" w:lineRule="auto"/>
        <w:rPr>
          <w:rFonts w:asciiTheme="minorHAnsi" w:hAnsiTheme="minorHAnsi" w:cstheme="minorHAnsi"/>
          <w:sz w:val="22"/>
          <w:szCs w:val="22"/>
          <w:lang w:val="it-IT"/>
        </w:rPr>
      </w:pPr>
      <w:r w:rsidRPr="007A5CAE">
        <w:rPr>
          <w:rFonts w:asciiTheme="minorHAnsi" w:hAnsiTheme="minorHAnsi" w:cstheme="minorHAnsi"/>
          <w:color w:val="161616"/>
          <w:sz w:val="22"/>
          <w:szCs w:val="22"/>
          <w:lang w:val="it-IT"/>
        </w:rPr>
        <w:t>Codice fiscale:</w:t>
      </w:r>
      <w:r w:rsidRPr="007A5CAE">
        <w:rPr>
          <w:rFonts w:asciiTheme="minorHAnsi" w:hAnsiTheme="minorHAnsi" w:cstheme="minorHAnsi"/>
          <w:color w:val="161616"/>
          <w:sz w:val="22"/>
          <w:szCs w:val="22"/>
          <w:u w:val="single" w:color="151515"/>
          <w:lang w:val="it-IT"/>
        </w:rPr>
        <w:tab/>
      </w:r>
      <w:r w:rsidRPr="007A5CAE">
        <w:rPr>
          <w:rFonts w:asciiTheme="minorHAnsi" w:hAnsiTheme="minorHAnsi" w:cstheme="minorHAnsi"/>
          <w:color w:val="161616"/>
          <w:sz w:val="22"/>
          <w:szCs w:val="22"/>
          <w:lang w:val="it-IT"/>
        </w:rPr>
        <w:t>P.IVA:</w:t>
      </w:r>
      <w:r w:rsidRPr="007A5CAE">
        <w:rPr>
          <w:rFonts w:asciiTheme="minorHAnsi" w:hAnsiTheme="minorHAnsi" w:cstheme="minorHAnsi"/>
          <w:color w:val="161616"/>
          <w:sz w:val="22"/>
          <w:szCs w:val="22"/>
          <w:u w:val="single" w:color="151515"/>
          <w:lang w:val="it-IT"/>
        </w:rPr>
        <w:tab/>
      </w:r>
      <w:r w:rsidRPr="007A5CAE">
        <w:rPr>
          <w:rFonts w:asciiTheme="minorHAnsi" w:hAnsiTheme="minorHAnsi" w:cstheme="minorHAnsi"/>
          <w:color w:val="161616"/>
          <w:sz w:val="22"/>
          <w:szCs w:val="22"/>
          <w:lang w:val="it-IT"/>
        </w:rPr>
        <w:t>_</w:t>
      </w:r>
    </w:p>
    <w:p w:rsidR="00105186" w:rsidRPr="007A5CAE" w:rsidRDefault="00105186" w:rsidP="00105186">
      <w:pPr>
        <w:pStyle w:val="Corpotesto"/>
        <w:tabs>
          <w:tab w:val="left" w:pos="5196"/>
          <w:tab w:val="left" w:pos="9127"/>
        </w:tabs>
        <w:spacing w:line="360" w:lineRule="auto"/>
        <w:rPr>
          <w:rFonts w:asciiTheme="minorHAnsi" w:hAnsiTheme="minorHAnsi" w:cstheme="minorHAnsi"/>
          <w:sz w:val="22"/>
          <w:szCs w:val="22"/>
          <w:lang w:val="it-IT"/>
        </w:rPr>
      </w:pPr>
      <w:proofErr w:type="spellStart"/>
      <w:r w:rsidRPr="007A5CAE">
        <w:rPr>
          <w:rFonts w:asciiTheme="minorHAnsi" w:hAnsiTheme="minorHAnsi" w:cstheme="minorHAnsi"/>
          <w:color w:val="161616"/>
          <w:sz w:val="22"/>
          <w:szCs w:val="22"/>
          <w:lang w:val="it-IT"/>
        </w:rPr>
        <w:t>tel</w:t>
      </w:r>
      <w:proofErr w:type="spellEnd"/>
      <w:r w:rsidRPr="007A5CAE">
        <w:rPr>
          <w:rFonts w:asciiTheme="minorHAnsi" w:hAnsiTheme="minorHAnsi" w:cstheme="minorHAnsi"/>
          <w:color w:val="161616"/>
          <w:sz w:val="22"/>
          <w:szCs w:val="22"/>
          <w:lang w:val="it-IT"/>
        </w:rPr>
        <w:t>:</w:t>
      </w:r>
      <w:r w:rsidRPr="007A5CAE">
        <w:rPr>
          <w:rFonts w:asciiTheme="minorHAnsi" w:hAnsiTheme="minorHAnsi" w:cstheme="minorHAnsi"/>
          <w:color w:val="161616"/>
          <w:sz w:val="22"/>
          <w:szCs w:val="22"/>
          <w:u w:val="single" w:color="151515"/>
          <w:lang w:val="it-IT"/>
        </w:rPr>
        <w:t xml:space="preserve"> </w:t>
      </w:r>
      <w:r w:rsidRPr="007A5CAE">
        <w:rPr>
          <w:rFonts w:asciiTheme="minorHAnsi" w:hAnsiTheme="minorHAnsi" w:cstheme="minorHAnsi"/>
          <w:color w:val="161616"/>
          <w:sz w:val="22"/>
          <w:szCs w:val="22"/>
          <w:u w:val="single" w:color="151515"/>
          <w:lang w:val="it-IT"/>
        </w:rPr>
        <w:tab/>
      </w:r>
      <w:proofErr w:type="gramStart"/>
      <w:r w:rsidRPr="007A5CAE">
        <w:rPr>
          <w:rFonts w:asciiTheme="minorHAnsi" w:hAnsiTheme="minorHAnsi" w:cstheme="minorHAnsi"/>
          <w:color w:val="161616"/>
          <w:sz w:val="22"/>
          <w:szCs w:val="22"/>
          <w:lang w:val="it-IT"/>
        </w:rPr>
        <w:t>fax:</w:t>
      </w:r>
      <w:r w:rsidRPr="007A5CAE">
        <w:rPr>
          <w:rFonts w:asciiTheme="minorHAnsi" w:hAnsiTheme="minorHAnsi" w:cstheme="minorHAnsi"/>
          <w:color w:val="7C7C7C"/>
          <w:sz w:val="22"/>
          <w:szCs w:val="22"/>
          <w:lang w:val="it-IT"/>
        </w:rPr>
        <w:t>.</w:t>
      </w:r>
      <w:proofErr w:type="gramEnd"/>
      <w:r w:rsidRPr="007A5CAE">
        <w:rPr>
          <w:rFonts w:asciiTheme="minorHAnsi" w:hAnsiTheme="minorHAnsi" w:cstheme="minorHAnsi"/>
          <w:color w:val="7C7C7C"/>
          <w:sz w:val="22"/>
          <w:szCs w:val="22"/>
          <w:u w:val="single" w:color="151515"/>
          <w:lang w:val="it-IT"/>
        </w:rPr>
        <w:t xml:space="preserve"> </w:t>
      </w:r>
      <w:r w:rsidRPr="007A5CAE">
        <w:rPr>
          <w:rFonts w:asciiTheme="minorHAnsi" w:hAnsiTheme="minorHAnsi" w:cstheme="minorHAnsi"/>
          <w:color w:val="7C7C7C"/>
          <w:sz w:val="22"/>
          <w:szCs w:val="22"/>
          <w:u w:val="single" w:color="151515"/>
          <w:lang w:val="it-IT"/>
        </w:rPr>
        <w:tab/>
      </w:r>
      <w:r w:rsidRPr="007A5CAE">
        <w:rPr>
          <w:rFonts w:asciiTheme="minorHAnsi" w:hAnsiTheme="minorHAnsi" w:cstheme="minorHAnsi"/>
          <w:color w:val="161616"/>
          <w:sz w:val="22"/>
          <w:szCs w:val="22"/>
          <w:lang w:val="it-IT"/>
        </w:rPr>
        <w:t>_</w:t>
      </w:r>
    </w:p>
    <w:p w:rsidR="00105186" w:rsidRPr="007A5CAE" w:rsidRDefault="00105186" w:rsidP="00105186">
      <w:pPr>
        <w:pStyle w:val="Corpotesto"/>
        <w:tabs>
          <w:tab w:val="left" w:pos="9251"/>
          <w:tab w:val="left" w:pos="9512"/>
        </w:tabs>
        <w:spacing w:before="119" w:line="360" w:lineRule="auto"/>
        <w:rPr>
          <w:rFonts w:asciiTheme="minorHAnsi" w:hAnsiTheme="minorHAnsi" w:cstheme="minorHAnsi"/>
          <w:color w:val="161616"/>
          <w:sz w:val="22"/>
          <w:szCs w:val="22"/>
          <w:lang w:val="it-IT"/>
        </w:rPr>
      </w:pPr>
      <w:r w:rsidRPr="007A5CAE">
        <w:rPr>
          <w:rFonts w:asciiTheme="minorHAnsi" w:hAnsiTheme="minorHAnsi" w:cstheme="minorHAnsi"/>
          <w:color w:val="161616"/>
          <w:sz w:val="22"/>
          <w:szCs w:val="22"/>
          <w:lang w:val="it-IT"/>
        </w:rPr>
        <w:t>pec____________________________________________________________________________________</w:t>
      </w:r>
    </w:p>
    <w:p w:rsidR="00105186" w:rsidRPr="007A5CAE" w:rsidRDefault="00105186" w:rsidP="00105186">
      <w:pPr>
        <w:pStyle w:val="Corpotesto"/>
        <w:tabs>
          <w:tab w:val="left" w:pos="9251"/>
          <w:tab w:val="left" w:pos="9512"/>
        </w:tabs>
        <w:spacing w:before="119" w:line="360" w:lineRule="auto"/>
        <w:rPr>
          <w:rFonts w:asciiTheme="minorHAnsi" w:hAnsiTheme="minorHAnsi" w:cstheme="minorHAnsi"/>
          <w:sz w:val="22"/>
          <w:szCs w:val="22"/>
          <w:lang w:val="it-IT"/>
        </w:rPr>
      </w:pPr>
      <w:proofErr w:type="spellStart"/>
      <w:r w:rsidRPr="007A5CAE">
        <w:rPr>
          <w:rFonts w:asciiTheme="minorHAnsi" w:hAnsiTheme="minorHAnsi" w:cstheme="minorHAnsi"/>
          <w:color w:val="161616"/>
          <w:sz w:val="22"/>
          <w:szCs w:val="22"/>
          <w:lang w:val="it-IT"/>
        </w:rPr>
        <w:t>emal</w:t>
      </w:r>
      <w:proofErr w:type="spellEnd"/>
      <w:r w:rsidRPr="007A5CAE">
        <w:rPr>
          <w:rFonts w:asciiTheme="minorHAnsi" w:hAnsiTheme="minorHAnsi" w:cstheme="minorHAnsi"/>
          <w:color w:val="161616"/>
          <w:sz w:val="22"/>
          <w:szCs w:val="22"/>
          <w:lang w:val="it-IT"/>
        </w:rPr>
        <w:t>:</w:t>
      </w:r>
      <w:r w:rsidRPr="007A5CAE">
        <w:rPr>
          <w:rFonts w:asciiTheme="minorHAnsi" w:hAnsiTheme="minorHAnsi" w:cstheme="minorHAnsi"/>
          <w:color w:val="3F3F3F"/>
          <w:sz w:val="22"/>
          <w:szCs w:val="22"/>
          <w:u w:val="single" w:color="151515"/>
          <w:lang w:val="it-IT"/>
        </w:rPr>
        <w:t xml:space="preserve"> </w:t>
      </w:r>
      <w:r w:rsidRPr="007A5CAE">
        <w:rPr>
          <w:rFonts w:asciiTheme="minorHAnsi" w:hAnsiTheme="minorHAnsi" w:cstheme="minorHAnsi"/>
          <w:color w:val="3F3F3F"/>
          <w:sz w:val="22"/>
          <w:szCs w:val="22"/>
          <w:u w:val="single" w:color="151515"/>
          <w:lang w:val="it-IT"/>
        </w:rPr>
        <w:tab/>
      </w:r>
    </w:p>
    <w:p w:rsidR="00105186" w:rsidRPr="007A5CAE" w:rsidRDefault="00105186" w:rsidP="00105186">
      <w:pPr>
        <w:pStyle w:val="Corpotesto"/>
        <w:spacing w:before="6" w:line="360" w:lineRule="auto"/>
        <w:rPr>
          <w:rFonts w:asciiTheme="minorHAnsi" w:hAnsiTheme="minorHAnsi" w:cstheme="minorHAnsi"/>
          <w:sz w:val="22"/>
          <w:szCs w:val="22"/>
          <w:lang w:val="it-IT"/>
        </w:rPr>
      </w:pPr>
    </w:p>
    <w:p w:rsidR="00105186" w:rsidRPr="007A5CAE" w:rsidRDefault="00105186" w:rsidP="00105186">
      <w:pPr>
        <w:spacing w:before="96" w:line="360" w:lineRule="auto"/>
        <w:rPr>
          <w:rFonts w:cstheme="minorHAnsi"/>
        </w:rPr>
      </w:pPr>
      <w:r w:rsidRPr="007A5CAE">
        <w:rPr>
          <w:rFonts w:cstheme="minorHAnsi"/>
          <w:color w:val="161616"/>
        </w:rPr>
        <w:t>RIFERIMENTI PER LA VERIFICA DI REGOLARITÀ FISCALE:</w:t>
      </w:r>
    </w:p>
    <w:p w:rsidR="00105186" w:rsidRPr="007A5CAE" w:rsidRDefault="00105186" w:rsidP="00105186">
      <w:pPr>
        <w:pStyle w:val="Corpotesto"/>
        <w:tabs>
          <w:tab w:val="left" w:pos="3235"/>
          <w:tab w:val="left" w:pos="5267"/>
          <w:tab w:val="left" w:pos="9074"/>
          <w:tab w:val="left" w:pos="9189"/>
        </w:tabs>
        <w:spacing w:before="98" w:line="360" w:lineRule="auto"/>
        <w:ind w:hanging="3"/>
        <w:rPr>
          <w:rFonts w:asciiTheme="minorHAnsi" w:hAnsiTheme="minorHAnsi" w:cstheme="minorHAnsi"/>
          <w:sz w:val="22"/>
          <w:szCs w:val="22"/>
          <w:lang w:val="it-IT"/>
        </w:rPr>
      </w:pPr>
      <w:r w:rsidRPr="007A5CAE">
        <w:rPr>
          <w:rFonts w:asciiTheme="minorHAnsi" w:hAnsiTheme="minorHAnsi" w:cstheme="minorHAnsi"/>
          <w:color w:val="161616"/>
          <w:sz w:val="22"/>
          <w:szCs w:val="22"/>
          <w:lang w:val="it-IT"/>
        </w:rPr>
        <w:t>Sede competente Agenzia delle Entrate di</w:t>
      </w:r>
      <w:r w:rsidRPr="007A5CAE">
        <w:rPr>
          <w:rFonts w:asciiTheme="minorHAnsi" w:hAnsiTheme="minorHAnsi" w:cstheme="minorHAnsi"/>
          <w:color w:val="161616"/>
          <w:sz w:val="22"/>
          <w:szCs w:val="22"/>
          <w:u w:val="single" w:color="151515"/>
          <w:lang w:val="it-IT"/>
        </w:rPr>
        <w:tab/>
      </w:r>
      <w:r w:rsidRPr="007A5CAE">
        <w:rPr>
          <w:rFonts w:asciiTheme="minorHAnsi" w:hAnsiTheme="minorHAnsi" w:cstheme="minorHAnsi"/>
          <w:color w:val="161616"/>
          <w:sz w:val="22"/>
          <w:szCs w:val="22"/>
          <w:u w:val="single" w:color="151515"/>
          <w:lang w:val="it-IT"/>
        </w:rPr>
        <w:tab/>
      </w:r>
      <w:r w:rsidRPr="007A5CAE">
        <w:rPr>
          <w:rFonts w:asciiTheme="minorHAnsi" w:hAnsiTheme="minorHAnsi" w:cstheme="minorHAnsi"/>
          <w:color w:val="161616"/>
          <w:sz w:val="22"/>
          <w:szCs w:val="22"/>
          <w:lang w:val="it-IT"/>
        </w:rPr>
        <w:t xml:space="preserve">_ </w:t>
      </w:r>
    </w:p>
    <w:p w:rsidR="00105186" w:rsidRPr="007A5CAE" w:rsidRDefault="00105186" w:rsidP="00105186">
      <w:pPr>
        <w:spacing w:before="94" w:line="360" w:lineRule="auto"/>
        <w:ind w:firstLine="5"/>
        <w:rPr>
          <w:rFonts w:cstheme="minorHAnsi"/>
          <w:color w:val="161616"/>
        </w:rPr>
      </w:pPr>
    </w:p>
    <w:p w:rsidR="00105186" w:rsidRPr="007A5CAE" w:rsidRDefault="00105186" w:rsidP="00105186">
      <w:pPr>
        <w:spacing w:before="94" w:line="360" w:lineRule="auto"/>
        <w:ind w:firstLine="5"/>
        <w:rPr>
          <w:rFonts w:cstheme="minorHAnsi"/>
        </w:rPr>
      </w:pPr>
      <w:r w:rsidRPr="007A5CAE">
        <w:rPr>
          <w:rFonts w:cstheme="minorHAnsi"/>
          <w:color w:val="161616"/>
        </w:rPr>
        <w:t xml:space="preserve">RIFERIMENTI PER LA VERIFICA DELLE CONDIZIONE DI ASSOGGETTABILITÀ AGLI OBBLIGHI RELATIVI AL COLLOCAMENTO OBBLIGATORIO DEI LAVORATORI DISABILI Al SENSI DELLA LEGGE N. 68/1999 E SS.M </w:t>
      </w:r>
      <w:r w:rsidRPr="007A5CAE">
        <w:rPr>
          <w:rFonts w:cstheme="minorHAnsi"/>
          <w:color w:val="181818"/>
        </w:rPr>
        <w:t>Sede Provinciale competente per il collocamento obbligatorio per i lavoratori disabili____________</w:t>
      </w:r>
    </w:p>
    <w:p w:rsidR="00105186" w:rsidRPr="007A5CAE" w:rsidRDefault="00105186" w:rsidP="00105186">
      <w:pPr>
        <w:pStyle w:val="Corpotesto"/>
        <w:spacing w:line="360" w:lineRule="auto"/>
        <w:ind w:firstLine="5"/>
        <w:jc w:val="center"/>
        <w:rPr>
          <w:rFonts w:asciiTheme="minorHAnsi" w:hAnsiTheme="minorHAnsi" w:cstheme="minorHAnsi"/>
          <w:color w:val="181818"/>
          <w:sz w:val="22"/>
          <w:szCs w:val="22"/>
          <w:lang w:val="it-IT"/>
        </w:rPr>
      </w:pPr>
    </w:p>
    <w:p w:rsidR="00105186" w:rsidRPr="007A5CAE" w:rsidRDefault="00105186" w:rsidP="00105186">
      <w:pPr>
        <w:pStyle w:val="Corpotesto"/>
        <w:spacing w:line="360" w:lineRule="auto"/>
        <w:ind w:firstLine="5"/>
        <w:jc w:val="center"/>
        <w:rPr>
          <w:rFonts w:asciiTheme="minorHAnsi" w:hAnsiTheme="minorHAnsi" w:cstheme="minorHAnsi"/>
          <w:sz w:val="22"/>
          <w:szCs w:val="22"/>
          <w:lang w:val="it-IT"/>
        </w:rPr>
      </w:pPr>
      <w:r w:rsidRPr="007A5CAE">
        <w:rPr>
          <w:rFonts w:asciiTheme="minorHAnsi" w:hAnsiTheme="minorHAnsi" w:cstheme="minorHAnsi"/>
          <w:color w:val="181818"/>
          <w:sz w:val="22"/>
          <w:szCs w:val="22"/>
          <w:lang w:val="it-IT"/>
        </w:rPr>
        <w:lastRenderedPageBreak/>
        <w:t xml:space="preserve">ai sensi degli articoli 19, 46 e 47 del D.P.R. 445/2000 e </w:t>
      </w:r>
      <w:proofErr w:type="spellStart"/>
      <w:r w:rsidRPr="007A5CAE">
        <w:rPr>
          <w:rFonts w:asciiTheme="minorHAnsi" w:hAnsiTheme="minorHAnsi" w:cstheme="minorHAnsi"/>
          <w:color w:val="181818"/>
          <w:sz w:val="22"/>
          <w:szCs w:val="22"/>
          <w:lang w:val="it-IT"/>
        </w:rPr>
        <w:t>ss.mm</w:t>
      </w:r>
      <w:r w:rsidRPr="007A5CAE">
        <w:rPr>
          <w:rFonts w:asciiTheme="minorHAnsi" w:hAnsiTheme="minorHAnsi" w:cstheme="minorHAnsi"/>
          <w:color w:val="494949"/>
          <w:sz w:val="22"/>
          <w:szCs w:val="22"/>
          <w:lang w:val="it-IT"/>
        </w:rPr>
        <w:t>.</w:t>
      </w:r>
      <w:r w:rsidRPr="007A5CAE">
        <w:rPr>
          <w:rFonts w:asciiTheme="minorHAnsi" w:hAnsiTheme="minorHAnsi" w:cstheme="minorHAnsi"/>
          <w:color w:val="181818"/>
          <w:sz w:val="22"/>
          <w:szCs w:val="22"/>
          <w:lang w:val="it-IT"/>
        </w:rPr>
        <w:t>ii</w:t>
      </w:r>
      <w:proofErr w:type="spellEnd"/>
      <w:r w:rsidRPr="007A5CAE">
        <w:rPr>
          <w:rFonts w:asciiTheme="minorHAnsi" w:hAnsiTheme="minorHAnsi" w:cstheme="minorHAnsi"/>
          <w:color w:val="181818"/>
          <w:sz w:val="22"/>
          <w:szCs w:val="22"/>
          <w:lang w:val="it-IT"/>
        </w:rPr>
        <w:t>., pienamente consapevole delle sanzioni penali previste dall' art</w:t>
      </w:r>
      <w:r w:rsidRPr="007A5CAE">
        <w:rPr>
          <w:rFonts w:asciiTheme="minorHAnsi" w:hAnsiTheme="minorHAnsi" w:cstheme="minorHAnsi"/>
          <w:color w:val="313131"/>
          <w:sz w:val="22"/>
          <w:szCs w:val="22"/>
          <w:lang w:val="it-IT"/>
        </w:rPr>
        <w:t xml:space="preserve">. </w:t>
      </w:r>
      <w:r w:rsidRPr="007A5CAE">
        <w:rPr>
          <w:rFonts w:asciiTheme="minorHAnsi" w:hAnsiTheme="minorHAnsi" w:cstheme="minorHAnsi"/>
          <w:color w:val="181818"/>
          <w:sz w:val="22"/>
          <w:szCs w:val="22"/>
          <w:lang w:val="it-IT"/>
        </w:rPr>
        <w:t>76 del citato D</w:t>
      </w:r>
      <w:r w:rsidRPr="007A5CAE">
        <w:rPr>
          <w:rFonts w:asciiTheme="minorHAnsi" w:hAnsiTheme="minorHAnsi" w:cstheme="minorHAnsi"/>
          <w:color w:val="313131"/>
          <w:sz w:val="22"/>
          <w:szCs w:val="22"/>
          <w:lang w:val="it-IT"/>
        </w:rPr>
        <w:t>.</w:t>
      </w:r>
      <w:r w:rsidRPr="007A5CAE">
        <w:rPr>
          <w:rFonts w:asciiTheme="minorHAnsi" w:hAnsiTheme="minorHAnsi" w:cstheme="minorHAnsi"/>
          <w:color w:val="181818"/>
          <w:sz w:val="22"/>
          <w:szCs w:val="22"/>
          <w:lang w:val="it-IT"/>
        </w:rPr>
        <w:t>P</w:t>
      </w:r>
      <w:r w:rsidRPr="007A5CAE">
        <w:rPr>
          <w:rFonts w:asciiTheme="minorHAnsi" w:hAnsiTheme="minorHAnsi" w:cstheme="minorHAnsi"/>
          <w:color w:val="494949"/>
          <w:sz w:val="22"/>
          <w:szCs w:val="22"/>
          <w:lang w:val="it-IT"/>
        </w:rPr>
        <w:t>.</w:t>
      </w:r>
      <w:r w:rsidRPr="007A5CAE">
        <w:rPr>
          <w:rFonts w:asciiTheme="minorHAnsi" w:hAnsiTheme="minorHAnsi" w:cstheme="minorHAnsi"/>
          <w:color w:val="181818"/>
          <w:sz w:val="22"/>
          <w:szCs w:val="22"/>
          <w:lang w:val="it-IT"/>
        </w:rPr>
        <w:t>R</w:t>
      </w:r>
      <w:r w:rsidRPr="007A5CAE">
        <w:rPr>
          <w:rFonts w:asciiTheme="minorHAnsi" w:hAnsiTheme="minorHAnsi" w:cstheme="minorHAnsi"/>
          <w:color w:val="313131"/>
          <w:sz w:val="22"/>
          <w:szCs w:val="22"/>
          <w:lang w:val="it-IT"/>
        </w:rPr>
        <w:t>.</w:t>
      </w:r>
      <w:r w:rsidRPr="007A5CAE">
        <w:rPr>
          <w:rFonts w:asciiTheme="minorHAnsi" w:hAnsiTheme="minorHAnsi" w:cstheme="minorHAnsi"/>
          <w:color w:val="181818"/>
          <w:sz w:val="22"/>
          <w:szCs w:val="22"/>
          <w:lang w:val="it-IT"/>
        </w:rPr>
        <w:t>, per le ipotesi di falsità in atti e dichiarazion</w:t>
      </w:r>
      <w:r w:rsidRPr="007A5CAE">
        <w:rPr>
          <w:rFonts w:asciiTheme="minorHAnsi" w:hAnsiTheme="minorHAnsi" w:cstheme="minorHAnsi"/>
          <w:color w:val="313131"/>
          <w:sz w:val="22"/>
          <w:szCs w:val="22"/>
          <w:lang w:val="it-IT"/>
        </w:rPr>
        <w:t xml:space="preserve">i </w:t>
      </w:r>
      <w:r w:rsidRPr="007A5CAE">
        <w:rPr>
          <w:rFonts w:asciiTheme="minorHAnsi" w:hAnsiTheme="minorHAnsi" w:cstheme="minorHAnsi"/>
          <w:color w:val="181818"/>
          <w:sz w:val="22"/>
          <w:szCs w:val="22"/>
          <w:lang w:val="it-IT"/>
        </w:rPr>
        <w:t>mendaci ivi indicate</w:t>
      </w:r>
      <w:r w:rsidRPr="007A5CAE">
        <w:rPr>
          <w:rFonts w:asciiTheme="minorHAnsi" w:hAnsiTheme="minorHAnsi" w:cstheme="minorHAnsi"/>
          <w:color w:val="313131"/>
          <w:sz w:val="22"/>
          <w:szCs w:val="22"/>
          <w:lang w:val="it-IT"/>
        </w:rPr>
        <w:t xml:space="preserve">, </w:t>
      </w:r>
      <w:r w:rsidRPr="007A5CAE">
        <w:rPr>
          <w:rFonts w:asciiTheme="minorHAnsi" w:hAnsiTheme="minorHAnsi" w:cstheme="minorHAnsi"/>
          <w:color w:val="181818"/>
          <w:sz w:val="22"/>
          <w:szCs w:val="22"/>
          <w:lang w:val="it-IT"/>
        </w:rPr>
        <w:t>con la presente</w:t>
      </w:r>
    </w:p>
    <w:p w:rsidR="00105186" w:rsidRPr="007A5CAE" w:rsidRDefault="00105186" w:rsidP="00105186">
      <w:pPr>
        <w:pStyle w:val="Corpotesto"/>
        <w:spacing w:before="11" w:line="360" w:lineRule="auto"/>
        <w:rPr>
          <w:rFonts w:asciiTheme="minorHAnsi" w:hAnsiTheme="minorHAnsi" w:cstheme="minorHAnsi"/>
          <w:sz w:val="22"/>
          <w:szCs w:val="22"/>
          <w:lang w:val="it-IT"/>
        </w:rPr>
      </w:pPr>
    </w:p>
    <w:p w:rsidR="00105186" w:rsidRPr="007A5CAE" w:rsidRDefault="00105186" w:rsidP="00105186">
      <w:pPr>
        <w:pStyle w:val="Corpotesto"/>
        <w:tabs>
          <w:tab w:val="left" w:pos="4947"/>
        </w:tabs>
        <w:spacing w:line="360" w:lineRule="auto"/>
        <w:jc w:val="center"/>
        <w:rPr>
          <w:rFonts w:asciiTheme="minorHAnsi" w:hAnsiTheme="minorHAnsi" w:cstheme="minorHAnsi"/>
          <w:color w:val="181818"/>
          <w:sz w:val="22"/>
          <w:szCs w:val="22"/>
          <w:lang w:val="it-IT"/>
        </w:rPr>
      </w:pPr>
      <w:r w:rsidRPr="007A5CAE">
        <w:rPr>
          <w:rFonts w:asciiTheme="minorHAnsi" w:hAnsiTheme="minorHAnsi" w:cstheme="minorHAnsi"/>
          <w:color w:val="181818"/>
          <w:sz w:val="22"/>
          <w:szCs w:val="22"/>
          <w:lang w:val="it-IT"/>
        </w:rPr>
        <w:t>DICHIARA</w:t>
      </w:r>
    </w:p>
    <w:p w:rsidR="00105186" w:rsidRPr="007A5CAE" w:rsidRDefault="00105186" w:rsidP="00105186">
      <w:pPr>
        <w:pStyle w:val="Corpotesto"/>
        <w:tabs>
          <w:tab w:val="left" w:pos="4947"/>
        </w:tabs>
        <w:spacing w:line="360" w:lineRule="auto"/>
        <w:rPr>
          <w:rFonts w:asciiTheme="minorHAnsi" w:hAnsiTheme="minorHAnsi" w:cstheme="minorHAnsi"/>
          <w:color w:val="181818"/>
          <w:sz w:val="22"/>
          <w:szCs w:val="22"/>
          <w:lang w:val="it-IT"/>
        </w:rPr>
      </w:pPr>
    </w:p>
    <w:p w:rsidR="00105186" w:rsidRPr="007A5CAE" w:rsidRDefault="00105186" w:rsidP="00105186">
      <w:pPr>
        <w:pStyle w:val="Corpotesto"/>
        <w:tabs>
          <w:tab w:val="left" w:pos="4947"/>
        </w:tabs>
        <w:spacing w:line="360" w:lineRule="auto"/>
        <w:rPr>
          <w:rFonts w:asciiTheme="minorHAnsi" w:hAnsiTheme="minorHAnsi" w:cstheme="minorHAnsi"/>
          <w:color w:val="181818"/>
          <w:sz w:val="22"/>
          <w:szCs w:val="22"/>
          <w:lang w:val="it-IT"/>
        </w:rPr>
      </w:pPr>
      <w:r w:rsidRPr="007A5CAE">
        <w:rPr>
          <w:rFonts w:asciiTheme="minorHAnsi" w:hAnsiTheme="minorHAnsi" w:cstheme="minorHAnsi"/>
          <w:color w:val="181818"/>
          <w:sz w:val="22"/>
          <w:szCs w:val="22"/>
          <w:lang w:val="it-IT"/>
        </w:rPr>
        <w:t>di presentare offerta per la procedura di gara in oggetto come</w:t>
      </w:r>
    </w:p>
    <w:p w:rsidR="00105186" w:rsidRPr="007A5CAE" w:rsidRDefault="00105186" w:rsidP="00105186">
      <w:pPr>
        <w:pStyle w:val="Corpotesto"/>
        <w:numPr>
          <w:ilvl w:val="0"/>
          <w:numId w:val="1"/>
        </w:numPr>
        <w:tabs>
          <w:tab w:val="left" w:pos="4947"/>
        </w:tabs>
        <w:spacing w:line="360" w:lineRule="auto"/>
        <w:rPr>
          <w:rFonts w:asciiTheme="minorHAnsi" w:hAnsiTheme="minorHAnsi" w:cstheme="minorHAnsi"/>
          <w:color w:val="181818"/>
          <w:sz w:val="22"/>
          <w:szCs w:val="22"/>
          <w:lang w:val="it-IT"/>
        </w:rPr>
      </w:pPr>
      <w:r w:rsidRPr="007A5CAE">
        <w:rPr>
          <w:rFonts w:asciiTheme="minorHAnsi" w:hAnsiTheme="minorHAnsi" w:cstheme="minorHAnsi"/>
          <w:color w:val="181818"/>
          <w:sz w:val="22"/>
          <w:szCs w:val="22"/>
          <w:lang w:val="it-IT"/>
        </w:rPr>
        <w:t>concorrente singolo</w:t>
      </w:r>
    </w:p>
    <w:p w:rsidR="00105186" w:rsidRPr="007A5CAE" w:rsidRDefault="00105186" w:rsidP="00105186">
      <w:pPr>
        <w:pStyle w:val="Corpotesto"/>
        <w:numPr>
          <w:ilvl w:val="0"/>
          <w:numId w:val="1"/>
        </w:numPr>
        <w:tabs>
          <w:tab w:val="left" w:pos="4947"/>
        </w:tabs>
        <w:spacing w:line="360" w:lineRule="auto"/>
        <w:rPr>
          <w:rFonts w:asciiTheme="minorHAnsi" w:hAnsiTheme="minorHAnsi" w:cstheme="minorHAnsi"/>
          <w:color w:val="181818"/>
          <w:sz w:val="22"/>
          <w:szCs w:val="22"/>
          <w:lang w:val="it-IT"/>
        </w:rPr>
      </w:pPr>
      <w:r w:rsidRPr="007A5CAE">
        <w:rPr>
          <w:rFonts w:asciiTheme="minorHAnsi" w:hAnsiTheme="minorHAnsi" w:cstheme="minorHAnsi"/>
          <w:color w:val="181818"/>
          <w:sz w:val="22"/>
          <w:szCs w:val="22"/>
          <w:lang w:val="it-IT"/>
        </w:rPr>
        <w:t xml:space="preserve">mandatario, capogruppo di raggruppamento temporaneo o consorzio ordinario </w:t>
      </w:r>
      <w:r w:rsidR="00104F7C" w:rsidRPr="007A5CAE">
        <w:rPr>
          <w:rFonts w:asciiTheme="minorHAnsi" w:hAnsiTheme="minorHAnsi" w:cstheme="minorHAnsi"/>
          <w:color w:val="181818"/>
          <w:sz w:val="22"/>
          <w:szCs w:val="22"/>
          <w:lang w:val="it-IT"/>
        </w:rPr>
        <w:t xml:space="preserve">di cui all’art. 65, c.2 del </w:t>
      </w:r>
      <w:proofErr w:type="spellStart"/>
      <w:r w:rsidR="00104F7C" w:rsidRPr="007A5CAE">
        <w:rPr>
          <w:rFonts w:asciiTheme="minorHAnsi" w:hAnsiTheme="minorHAnsi" w:cstheme="minorHAnsi"/>
          <w:color w:val="181818"/>
          <w:sz w:val="22"/>
          <w:szCs w:val="22"/>
          <w:lang w:val="it-IT"/>
        </w:rPr>
        <w:t>D.Lgs</w:t>
      </w:r>
      <w:proofErr w:type="spellEnd"/>
      <w:r w:rsidR="00104F7C" w:rsidRPr="007A5CAE">
        <w:rPr>
          <w:rFonts w:asciiTheme="minorHAnsi" w:hAnsiTheme="minorHAnsi" w:cstheme="minorHAnsi"/>
          <w:color w:val="181818"/>
          <w:sz w:val="22"/>
          <w:szCs w:val="22"/>
          <w:lang w:val="it-IT"/>
        </w:rPr>
        <w:t xml:space="preserve"> 36/2023</w:t>
      </w:r>
    </w:p>
    <w:p w:rsidR="00105186" w:rsidRPr="007A5CAE" w:rsidRDefault="00105186" w:rsidP="00105186">
      <w:pPr>
        <w:pStyle w:val="Corpotesto"/>
        <w:numPr>
          <w:ilvl w:val="0"/>
          <w:numId w:val="1"/>
        </w:numPr>
        <w:tabs>
          <w:tab w:val="left" w:pos="4947"/>
        </w:tabs>
        <w:spacing w:line="360" w:lineRule="auto"/>
        <w:rPr>
          <w:rFonts w:asciiTheme="minorHAnsi" w:hAnsiTheme="minorHAnsi" w:cstheme="minorHAnsi"/>
          <w:color w:val="181818"/>
          <w:sz w:val="22"/>
          <w:szCs w:val="22"/>
          <w:lang w:val="it-IT"/>
        </w:rPr>
      </w:pPr>
      <w:r w:rsidRPr="007A5CAE">
        <w:rPr>
          <w:rFonts w:asciiTheme="minorHAnsi" w:hAnsiTheme="minorHAnsi" w:cstheme="minorHAnsi"/>
          <w:color w:val="181818"/>
          <w:sz w:val="22"/>
          <w:szCs w:val="22"/>
          <w:lang w:val="it-IT"/>
        </w:rPr>
        <w:t xml:space="preserve">mandante in raggruppamento temporaneo o consorzio ordinario </w:t>
      </w:r>
      <w:r w:rsidR="00104F7C" w:rsidRPr="007A5CAE">
        <w:rPr>
          <w:rFonts w:asciiTheme="minorHAnsi" w:hAnsiTheme="minorHAnsi" w:cstheme="minorHAnsi"/>
          <w:color w:val="181818"/>
          <w:sz w:val="22"/>
          <w:szCs w:val="22"/>
          <w:lang w:val="it-IT"/>
        </w:rPr>
        <w:t xml:space="preserve">di cui all’art. 65, c.2 del </w:t>
      </w:r>
      <w:proofErr w:type="spellStart"/>
      <w:r w:rsidR="00104F7C" w:rsidRPr="007A5CAE">
        <w:rPr>
          <w:rFonts w:asciiTheme="minorHAnsi" w:hAnsiTheme="minorHAnsi" w:cstheme="minorHAnsi"/>
          <w:color w:val="181818"/>
          <w:sz w:val="22"/>
          <w:szCs w:val="22"/>
          <w:lang w:val="it-IT"/>
        </w:rPr>
        <w:t>D.Lgs</w:t>
      </w:r>
      <w:proofErr w:type="spellEnd"/>
      <w:r w:rsidR="00104F7C" w:rsidRPr="007A5CAE">
        <w:rPr>
          <w:rFonts w:asciiTheme="minorHAnsi" w:hAnsiTheme="minorHAnsi" w:cstheme="minorHAnsi"/>
          <w:color w:val="181818"/>
          <w:sz w:val="22"/>
          <w:szCs w:val="22"/>
          <w:lang w:val="it-IT"/>
        </w:rPr>
        <w:t xml:space="preserve"> 36/2023</w:t>
      </w:r>
    </w:p>
    <w:p w:rsidR="00105186" w:rsidRPr="007A5CAE" w:rsidRDefault="00105186" w:rsidP="00105186">
      <w:pPr>
        <w:pStyle w:val="Corpotesto"/>
        <w:numPr>
          <w:ilvl w:val="0"/>
          <w:numId w:val="1"/>
        </w:numPr>
        <w:tabs>
          <w:tab w:val="left" w:pos="4947"/>
        </w:tabs>
        <w:spacing w:line="360" w:lineRule="auto"/>
        <w:rPr>
          <w:rFonts w:asciiTheme="minorHAnsi" w:hAnsiTheme="minorHAnsi" w:cstheme="minorHAnsi"/>
          <w:color w:val="181818"/>
          <w:sz w:val="22"/>
          <w:szCs w:val="22"/>
          <w:lang w:val="it-IT"/>
        </w:rPr>
      </w:pPr>
      <w:r w:rsidRPr="007A5CAE">
        <w:rPr>
          <w:rFonts w:asciiTheme="minorHAnsi" w:hAnsiTheme="minorHAnsi" w:cstheme="minorHAnsi"/>
          <w:color w:val="181818"/>
          <w:sz w:val="22"/>
          <w:szCs w:val="22"/>
          <w:lang w:val="it-IT"/>
        </w:rPr>
        <w:t xml:space="preserve">organo comune/mandatario di rete di imprese (in contratto di rete) </w:t>
      </w:r>
      <w:r w:rsidR="00104F7C" w:rsidRPr="007A5CAE">
        <w:rPr>
          <w:rFonts w:asciiTheme="minorHAnsi" w:hAnsiTheme="minorHAnsi" w:cstheme="minorHAnsi"/>
          <w:color w:val="181818"/>
          <w:sz w:val="22"/>
          <w:szCs w:val="22"/>
          <w:lang w:val="it-IT"/>
        </w:rPr>
        <w:t xml:space="preserve">di cui all’art. 65, c.2 lett. g) del </w:t>
      </w:r>
      <w:proofErr w:type="spellStart"/>
      <w:r w:rsidR="00104F7C" w:rsidRPr="007A5CAE">
        <w:rPr>
          <w:rFonts w:asciiTheme="minorHAnsi" w:hAnsiTheme="minorHAnsi" w:cstheme="minorHAnsi"/>
          <w:color w:val="181818"/>
          <w:sz w:val="22"/>
          <w:szCs w:val="22"/>
          <w:lang w:val="it-IT"/>
        </w:rPr>
        <w:t>D.Lgs.</w:t>
      </w:r>
      <w:proofErr w:type="spellEnd"/>
      <w:r w:rsidR="00104F7C" w:rsidRPr="007A5CAE">
        <w:rPr>
          <w:rFonts w:asciiTheme="minorHAnsi" w:hAnsiTheme="minorHAnsi" w:cstheme="minorHAnsi"/>
          <w:color w:val="181818"/>
          <w:sz w:val="22"/>
          <w:szCs w:val="22"/>
          <w:lang w:val="it-IT"/>
        </w:rPr>
        <w:t xml:space="preserve"> 36/2023</w:t>
      </w:r>
    </w:p>
    <w:p w:rsidR="00105186" w:rsidRPr="007A5CAE" w:rsidRDefault="00105186" w:rsidP="00105186">
      <w:pPr>
        <w:pStyle w:val="Corpotesto"/>
        <w:numPr>
          <w:ilvl w:val="0"/>
          <w:numId w:val="1"/>
        </w:numPr>
        <w:tabs>
          <w:tab w:val="left" w:pos="4947"/>
        </w:tabs>
        <w:spacing w:line="360" w:lineRule="auto"/>
        <w:rPr>
          <w:rFonts w:asciiTheme="minorHAnsi" w:hAnsiTheme="minorHAnsi" w:cstheme="minorHAnsi"/>
          <w:color w:val="181818"/>
          <w:sz w:val="22"/>
          <w:szCs w:val="22"/>
          <w:lang w:val="it-IT"/>
        </w:rPr>
      </w:pPr>
      <w:r w:rsidRPr="007A5CAE">
        <w:rPr>
          <w:rFonts w:asciiTheme="minorHAnsi" w:hAnsiTheme="minorHAnsi" w:cstheme="minorHAnsi"/>
          <w:color w:val="181818"/>
          <w:sz w:val="22"/>
          <w:szCs w:val="22"/>
          <w:lang w:val="it-IT"/>
        </w:rPr>
        <w:t xml:space="preserve">impresa in rete/mandante in rete di imprese (in contratto di rete) </w:t>
      </w:r>
      <w:r w:rsidR="00104F7C" w:rsidRPr="007A5CAE">
        <w:rPr>
          <w:rFonts w:asciiTheme="minorHAnsi" w:hAnsiTheme="minorHAnsi" w:cstheme="minorHAnsi"/>
          <w:color w:val="181818"/>
          <w:sz w:val="22"/>
          <w:szCs w:val="22"/>
          <w:lang w:val="it-IT"/>
        </w:rPr>
        <w:t xml:space="preserve">di cui all’art. 65, c.2 lett. g) del </w:t>
      </w:r>
      <w:proofErr w:type="spellStart"/>
      <w:r w:rsidR="00104F7C" w:rsidRPr="007A5CAE">
        <w:rPr>
          <w:rFonts w:asciiTheme="minorHAnsi" w:hAnsiTheme="minorHAnsi" w:cstheme="minorHAnsi"/>
          <w:color w:val="181818"/>
          <w:sz w:val="22"/>
          <w:szCs w:val="22"/>
          <w:lang w:val="it-IT"/>
        </w:rPr>
        <w:t>D.Lgs.</w:t>
      </w:r>
      <w:proofErr w:type="spellEnd"/>
      <w:r w:rsidR="00104F7C" w:rsidRPr="007A5CAE">
        <w:rPr>
          <w:rFonts w:asciiTheme="minorHAnsi" w:hAnsiTheme="minorHAnsi" w:cstheme="minorHAnsi"/>
          <w:color w:val="181818"/>
          <w:sz w:val="22"/>
          <w:szCs w:val="22"/>
          <w:lang w:val="it-IT"/>
        </w:rPr>
        <w:t xml:space="preserve"> 36/2023</w:t>
      </w:r>
      <w:r w:rsidRPr="007A5CAE">
        <w:rPr>
          <w:rFonts w:asciiTheme="minorHAnsi" w:hAnsiTheme="minorHAnsi" w:cstheme="minorHAnsi"/>
          <w:color w:val="181818"/>
          <w:sz w:val="22"/>
          <w:szCs w:val="22"/>
          <w:lang w:val="it-IT"/>
        </w:rPr>
        <w:t>.</w:t>
      </w:r>
    </w:p>
    <w:p w:rsidR="00105186" w:rsidRPr="007A5CAE" w:rsidRDefault="00105186" w:rsidP="00105186">
      <w:pPr>
        <w:pStyle w:val="Corpotesto"/>
        <w:tabs>
          <w:tab w:val="left" w:pos="4947"/>
        </w:tabs>
        <w:spacing w:line="360" w:lineRule="auto"/>
        <w:rPr>
          <w:rFonts w:asciiTheme="minorHAnsi" w:hAnsiTheme="minorHAnsi" w:cstheme="minorHAnsi"/>
          <w:color w:val="181818"/>
          <w:sz w:val="22"/>
          <w:szCs w:val="22"/>
          <w:lang w:val="it-IT"/>
        </w:rPr>
      </w:pPr>
    </w:p>
    <w:p w:rsidR="00105186" w:rsidRPr="007A5CAE" w:rsidRDefault="00105186" w:rsidP="00105186">
      <w:pPr>
        <w:pStyle w:val="Corpotesto"/>
        <w:spacing w:before="1" w:line="360" w:lineRule="auto"/>
        <w:rPr>
          <w:rFonts w:asciiTheme="minorHAnsi" w:hAnsiTheme="minorHAnsi" w:cstheme="minorHAnsi"/>
          <w:color w:val="313131"/>
          <w:sz w:val="22"/>
          <w:szCs w:val="22"/>
          <w:lang w:val="it-IT"/>
        </w:rPr>
      </w:pPr>
      <w:r w:rsidRPr="007A5CAE">
        <w:rPr>
          <w:rFonts w:asciiTheme="minorHAnsi" w:hAnsiTheme="minorHAnsi" w:cstheme="minorHAnsi"/>
          <w:color w:val="181818"/>
          <w:sz w:val="22"/>
          <w:szCs w:val="22"/>
          <w:lang w:val="it-IT"/>
        </w:rPr>
        <w:t>ed a tal fine dichiara/</w:t>
      </w:r>
      <w:proofErr w:type="spellStart"/>
      <w:r w:rsidRPr="007A5CAE">
        <w:rPr>
          <w:rFonts w:asciiTheme="minorHAnsi" w:hAnsiTheme="minorHAnsi" w:cstheme="minorHAnsi"/>
          <w:color w:val="181818"/>
          <w:sz w:val="22"/>
          <w:szCs w:val="22"/>
          <w:lang w:val="it-IT"/>
        </w:rPr>
        <w:t>rano</w:t>
      </w:r>
      <w:proofErr w:type="spellEnd"/>
      <w:r w:rsidRPr="007A5CAE">
        <w:rPr>
          <w:rFonts w:asciiTheme="minorHAnsi" w:hAnsiTheme="minorHAnsi" w:cstheme="minorHAnsi"/>
          <w:color w:val="313131"/>
          <w:sz w:val="22"/>
          <w:szCs w:val="22"/>
          <w:lang w:val="it-IT"/>
        </w:rPr>
        <w:t xml:space="preserve"> quanto segue.</w:t>
      </w:r>
    </w:p>
    <w:p w:rsidR="00105186" w:rsidRPr="007A5CAE" w:rsidRDefault="00105186" w:rsidP="00105186">
      <w:pPr>
        <w:pStyle w:val="Corpotesto"/>
        <w:spacing w:before="1" w:line="360" w:lineRule="auto"/>
        <w:rPr>
          <w:rFonts w:asciiTheme="minorHAnsi" w:hAnsiTheme="minorHAnsi" w:cstheme="minorHAnsi"/>
          <w:color w:val="313131"/>
          <w:sz w:val="22"/>
          <w:szCs w:val="22"/>
          <w:lang w:val="it-IT"/>
        </w:rPr>
      </w:pPr>
    </w:p>
    <w:p w:rsidR="00105186" w:rsidRPr="007A5CAE" w:rsidRDefault="00105186" w:rsidP="00105186">
      <w:pPr>
        <w:pStyle w:val="Corpotesto"/>
        <w:spacing w:before="1" w:line="360" w:lineRule="auto"/>
        <w:rPr>
          <w:rFonts w:asciiTheme="minorHAnsi" w:hAnsiTheme="minorHAnsi" w:cstheme="minorHAnsi"/>
          <w:i/>
          <w:color w:val="313131"/>
          <w:sz w:val="22"/>
          <w:szCs w:val="22"/>
          <w:lang w:val="it-IT"/>
        </w:rPr>
      </w:pPr>
      <w:r w:rsidRPr="007A5CAE">
        <w:rPr>
          <w:rFonts w:asciiTheme="minorHAnsi" w:hAnsiTheme="minorHAnsi" w:cstheme="minorHAnsi"/>
          <w:i/>
          <w:color w:val="313131"/>
          <w:sz w:val="22"/>
          <w:szCs w:val="22"/>
          <w:lang w:val="it-IT"/>
        </w:rPr>
        <w:t>[in caso di raggruppamento temporaneo d'impresa o Consorzio Ordinario]</w:t>
      </w:r>
    </w:p>
    <w:p w:rsidR="00105186" w:rsidRPr="007A5CAE" w:rsidRDefault="00105186" w:rsidP="00105186">
      <w:pPr>
        <w:pStyle w:val="Corpotesto"/>
        <w:spacing w:before="1" w:line="360" w:lineRule="auto"/>
        <w:rPr>
          <w:rFonts w:asciiTheme="minorHAnsi" w:hAnsiTheme="minorHAnsi" w:cstheme="minorHAnsi"/>
          <w:i/>
          <w:color w:val="313131"/>
          <w:sz w:val="22"/>
          <w:szCs w:val="22"/>
          <w:lang w:val="it-IT"/>
        </w:rPr>
      </w:pPr>
    </w:p>
    <w:p w:rsidR="00105186" w:rsidRPr="007A5CAE" w:rsidRDefault="00105186" w:rsidP="00105186">
      <w:pPr>
        <w:pStyle w:val="Corpotesto"/>
        <w:numPr>
          <w:ilvl w:val="0"/>
          <w:numId w:val="2"/>
        </w:numPr>
        <w:tabs>
          <w:tab w:val="left" w:pos="8776"/>
        </w:tabs>
        <w:spacing w:before="1" w:line="360" w:lineRule="auto"/>
        <w:ind w:left="426" w:right="-1" w:hanging="426"/>
        <w:rPr>
          <w:rFonts w:asciiTheme="minorHAnsi" w:hAnsiTheme="minorHAnsi" w:cstheme="minorHAnsi"/>
          <w:sz w:val="22"/>
          <w:szCs w:val="22"/>
          <w:lang w:val="it-IT"/>
        </w:rPr>
      </w:pPr>
      <w:r w:rsidRPr="007A5CAE">
        <w:rPr>
          <w:rFonts w:asciiTheme="minorHAnsi" w:hAnsiTheme="minorHAnsi" w:cstheme="minorHAnsi"/>
          <w:color w:val="181818"/>
          <w:sz w:val="22"/>
          <w:szCs w:val="22"/>
          <w:lang w:val="it-IT"/>
        </w:rPr>
        <w:t>che il RTI è composto dai seguent</w:t>
      </w:r>
      <w:r w:rsidRPr="007A5CAE">
        <w:rPr>
          <w:rFonts w:asciiTheme="minorHAnsi" w:hAnsiTheme="minorHAnsi" w:cstheme="minorHAnsi"/>
          <w:color w:val="313131"/>
          <w:sz w:val="22"/>
          <w:szCs w:val="22"/>
          <w:lang w:val="it-IT"/>
        </w:rPr>
        <w:t xml:space="preserve">i </w:t>
      </w:r>
      <w:r w:rsidRPr="007A5CAE">
        <w:rPr>
          <w:rFonts w:asciiTheme="minorHAnsi" w:hAnsiTheme="minorHAnsi" w:cstheme="minorHAnsi"/>
          <w:color w:val="181818"/>
          <w:sz w:val="22"/>
          <w:szCs w:val="22"/>
          <w:lang w:val="it-IT"/>
        </w:rPr>
        <w:t xml:space="preserve">operatori economici (specificare </w:t>
      </w:r>
      <w:r w:rsidRPr="007A5CAE">
        <w:rPr>
          <w:rFonts w:asciiTheme="minorHAnsi" w:hAnsiTheme="minorHAnsi" w:cstheme="minorHAnsi"/>
          <w:color w:val="313131"/>
          <w:sz w:val="22"/>
          <w:szCs w:val="22"/>
          <w:lang w:val="it-IT"/>
        </w:rPr>
        <w:t xml:space="preserve">i </w:t>
      </w:r>
      <w:r w:rsidRPr="007A5CAE">
        <w:rPr>
          <w:rFonts w:asciiTheme="minorHAnsi" w:hAnsiTheme="minorHAnsi" w:cstheme="minorHAnsi"/>
          <w:color w:val="181818"/>
          <w:sz w:val="22"/>
          <w:szCs w:val="22"/>
          <w:lang w:val="it-IT"/>
        </w:rPr>
        <w:t>rispettivi ruoli</w:t>
      </w:r>
      <w:proofErr w:type="gramStart"/>
      <w:r w:rsidRPr="007A5CAE">
        <w:rPr>
          <w:rFonts w:asciiTheme="minorHAnsi" w:hAnsiTheme="minorHAnsi" w:cstheme="minorHAnsi"/>
          <w:color w:val="181818"/>
          <w:sz w:val="22"/>
          <w:szCs w:val="22"/>
          <w:lang w:val="it-IT"/>
        </w:rPr>
        <w:t>):_</w:t>
      </w:r>
      <w:proofErr w:type="gramEnd"/>
      <w:r w:rsidRPr="007A5CAE">
        <w:rPr>
          <w:rFonts w:asciiTheme="minorHAnsi" w:hAnsiTheme="minorHAnsi" w:cstheme="minorHAnsi"/>
          <w:color w:val="181818"/>
          <w:sz w:val="22"/>
          <w:szCs w:val="22"/>
          <w:lang w:val="it-IT"/>
        </w:rPr>
        <w:t>___e che le quote di partecipazione e di esecuzione espresse in percentuale, di ciascuno degli operatori economici,</w:t>
      </w:r>
      <w:r w:rsidRPr="007A5CAE">
        <w:rPr>
          <w:rFonts w:asciiTheme="minorHAnsi" w:hAnsiTheme="minorHAnsi" w:cstheme="minorHAnsi"/>
          <w:sz w:val="22"/>
          <w:szCs w:val="22"/>
          <w:lang w:val="it-IT"/>
        </w:rPr>
        <w:t xml:space="preserve"> </w:t>
      </w:r>
      <w:r w:rsidRPr="007A5CAE">
        <w:rPr>
          <w:rFonts w:asciiTheme="minorHAnsi" w:hAnsiTheme="minorHAnsi" w:cstheme="minorHAnsi"/>
          <w:color w:val="181818"/>
          <w:sz w:val="22"/>
          <w:szCs w:val="22"/>
          <w:lang w:val="it-IT"/>
        </w:rPr>
        <w:t>sono le seguenti: _________________</w:t>
      </w:r>
    </w:p>
    <w:p w:rsidR="00105186" w:rsidRPr="007A5CAE" w:rsidRDefault="00105186" w:rsidP="00105186">
      <w:pPr>
        <w:spacing w:line="360" w:lineRule="auto"/>
        <w:ind w:right="405"/>
        <w:rPr>
          <w:rFonts w:cstheme="minorHAnsi"/>
          <w:i/>
        </w:rPr>
      </w:pPr>
      <w:r w:rsidRPr="007A5CAE">
        <w:rPr>
          <w:rFonts w:cstheme="minorHAnsi"/>
          <w:i/>
          <w:color w:val="181818"/>
        </w:rPr>
        <w:t>(specificare, inoltre, la presenza di eventuale impresa cooptata con indicazione della solo quota di esecuzione);</w:t>
      </w:r>
    </w:p>
    <w:p w:rsidR="00105186" w:rsidRPr="007A5CAE" w:rsidRDefault="00105186" w:rsidP="00105186">
      <w:pPr>
        <w:pStyle w:val="Corpotesto"/>
        <w:numPr>
          <w:ilvl w:val="0"/>
          <w:numId w:val="2"/>
        </w:numPr>
        <w:spacing w:before="158" w:line="360" w:lineRule="auto"/>
        <w:ind w:left="426" w:right="405" w:hanging="426"/>
        <w:rPr>
          <w:rFonts w:asciiTheme="minorHAnsi" w:hAnsiTheme="minorHAnsi" w:cstheme="minorHAnsi"/>
          <w:sz w:val="22"/>
          <w:szCs w:val="22"/>
          <w:lang w:val="it-IT"/>
        </w:rPr>
      </w:pPr>
      <w:r w:rsidRPr="007A5CAE">
        <w:rPr>
          <w:rFonts w:asciiTheme="minorHAnsi" w:hAnsiTheme="minorHAnsi" w:cstheme="minorHAnsi"/>
          <w:color w:val="181818"/>
          <w:sz w:val="22"/>
          <w:szCs w:val="22"/>
          <w:lang w:val="it-IT"/>
        </w:rPr>
        <w:t>che le categorie di lavori eseguite dai singoli operator</w:t>
      </w:r>
      <w:r w:rsidRPr="007A5CAE">
        <w:rPr>
          <w:rFonts w:asciiTheme="minorHAnsi" w:hAnsiTheme="minorHAnsi" w:cstheme="minorHAnsi"/>
          <w:color w:val="313131"/>
          <w:sz w:val="22"/>
          <w:szCs w:val="22"/>
          <w:lang w:val="it-IT"/>
        </w:rPr>
        <w:t xml:space="preserve">i </w:t>
      </w:r>
      <w:r w:rsidRPr="007A5CAE">
        <w:rPr>
          <w:rFonts w:asciiTheme="minorHAnsi" w:hAnsiTheme="minorHAnsi" w:cstheme="minorHAnsi"/>
          <w:color w:val="181818"/>
          <w:sz w:val="22"/>
          <w:szCs w:val="22"/>
          <w:lang w:val="it-IT"/>
        </w:rPr>
        <w:t>economici riuniti o consorziati sono le seguenti</w:t>
      </w:r>
      <w:r w:rsidRPr="007A5CAE">
        <w:rPr>
          <w:rFonts w:asciiTheme="minorHAnsi" w:hAnsiTheme="minorHAnsi" w:cstheme="minorHAnsi"/>
          <w:color w:val="313131"/>
          <w:sz w:val="22"/>
          <w:szCs w:val="22"/>
          <w:lang w:val="it-IT"/>
        </w:rPr>
        <w:t>:</w:t>
      </w:r>
    </w:p>
    <w:p w:rsidR="00105186" w:rsidRPr="007A5CAE" w:rsidRDefault="00105186" w:rsidP="00105186">
      <w:pPr>
        <w:pStyle w:val="Corpotesto"/>
        <w:tabs>
          <w:tab w:val="left" w:leader="dot" w:pos="5269"/>
        </w:tabs>
        <w:spacing w:before="140" w:line="360" w:lineRule="auto"/>
        <w:ind w:left="260"/>
        <w:rPr>
          <w:rFonts w:asciiTheme="minorHAnsi" w:hAnsiTheme="minorHAnsi" w:cstheme="minorHAnsi"/>
          <w:sz w:val="22"/>
          <w:szCs w:val="22"/>
          <w:lang w:val="it-IT"/>
        </w:rPr>
      </w:pPr>
      <w:r w:rsidRPr="007A5CAE">
        <w:rPr>
          <w:rFonts w:asciiTheme="minorHAnsi" w:hAnsiTheme="minorHAnsi" w:cstheme="minorHAnsi"/>
          <w:color w:val="181818"/>
          <w:sz w:val="22"/>
          <w:szCs w:val="22"/>
          <w:lang w:val="it-IT"/>
        </w:rPr>
        <w:t>...........</w:t>
      </w:r>
      <w:r w:rsidRPr="007A5CAE">
        <w:rPr>
          <w:rFonts w:asciiTheme="minorHAnsi" w:hAnsiTheme="minorHAnsi" w:cstheme="minorHAnsi"/>
          <w:color w:val="313131"/>
          <w:sz w:val="22"/>
          <w:szCs w:val="22"/>
          <w:lang w:val="it-IT"/>
        </w:rPr>
        <w:t>.....</w:t>
      </w:r>
      <w:r w:rsidRPr="007A5CAE">
        <w:rPr>
          <w:rFonts w:asciiTheme="minorHAnsi" w:hAnsiTheme="minorHAnsi" w:cstheme="minorHAnsi"/>
          <w:color w:val="181818"/>
          <w:sz w:val="22"/>
          <w:szCs w:val="22"/>
          <w:lang w:val="it-IT"/>
        </w:rPr>
        <w:t>.............</w:t>
      </w:r>
      <w:r w:rsidRPr="007A5CAE">
        <w:rPr>
          <w:rFonts w:asciiTheme="minorHAnsi" w:hAnsiTheme="minorHAnsi" w:cstheme="minorHAnsi"/>
          <w:color w:val="313131"/>
          <w:sz w:val="22"/>
          <w:szCs w:val="22"/>
          <w:lang w:val="it-IT"/>
        </w:rPr>
        <w:t>.....</w:t>
      </w:r>
      <w:r w:rsidRPr="007A5CAE">
        <w:rPr>
          <w:rFonts w:asciiTheme="minorHAnsi" w:hAnsiTheme="minorHAnsi" w:cstheme="minorHAnsi"/>
          <w:color w:val="181818"/>
          <w:sz w:val="22"/>
          <w:szCs w:val="22"/>
          <w:lang w:val="it-IT"/>
        </w:rPr>
        <w:t>.........</w:t>
      </w:r>
      <w:r w:rsidRPr="007A5CAE">
        <w:rPr>
          <w:rFonts w:asciiTheme="minorHAnsi" w:hAnsiTheme="minorHAnsi" w:cstheme="minorHAnsi"/>
          <w:color w:val="313131"/>
          <w:sz w:val="22"/>
          <w:szCs w:val="22"/>
          <w:lang w:val="it-IT"/>
        </w:rPr>
        <w:t>.....</w:t>
      </w:r>
      <w:r w:rsidRPr="007A5CAE">
        <w:rPr>
          <w:rFonts w:asciiTheme="minorHAnsi" w:hAnsiTheme="minorHAnsi" w:cstheme="minorHAnsi"/>
          <w:color w:val="181818"/>
          <w:sz w:val="22"/>
          <w:szCs w:val="22"/>
          <w:lang w:val="it-IT"/>
        </w:rPr>
        <w:t>pari alla percentuale del</w:t>
      </w:r>
      <w:r w:rsidRPr="007A5CAE">
        <w:rPr>
          <w:rFonts w:asciiTheme="minorHAnsi" w:hAnsiTheme="minorHAnsi" w:cstheme="minorHAnsi"/>
          <w:color w:val="181818"/>
          <w:sz w:val="22"/>
          <w:szCs w:val="22"/>
          <w:lang w:val="it-IT"/>
        </w:rPr>
        <w:tab/>
        <w:t>%</w:t>
      </w:r>
    </w:p>
    <w:p w:rsidR="00105186" w:rsidRPr="007A5CAE" w:rsidRDefault="00105186" w:rsidP="00105186">
      <w:pPr>
        <w:pStyle w:val="Corpotesto"/>
        <w:spacing w:before="8" w:line="360" w:lineRule="auto"/>
        <w:rPr>
          <w:rFonts w:asciiTheme="minorHAnsi" w:hAnsiTheme="minorHAnsi" w:cstheme="minorHAnsi"/>
          <w:sz w:val="22"/>
          <w:szCs w:val="22"/>
          <w:lang w:val="it-IT"/>
        </w:rPr>
      </w:pPr>
    </w:p>
    <w:p w:rsidR="00105186" w:rsidRPr="007A5CAE" w:rsidRDefault="00105186" w:rsidP="00105186">
      <w:pPr>
        <w:pStyle w:val="Corpotesto"/>
        <w:tabs>
          <w:tab w:val="left" w:leader="dot" w:pos="5269"/>
        </w:tabs>
        <w:spacing w:line="360" w:lineRule="auto"/>
        <w:ind w:left="260"/>
        <w:rPr>
          <w:rFonts w:asciiTheme="minorHAnsi" w:hAnsiTheme="minorHAnsi" w:cstheme="minorHAnsi"/>
          <w:sz w:val="22"/>
          <w:szCs w:val="22"/>
          <w:lang w:val="it-IT"/>
        </w:rPr>
      </w:pPr>
      <w:r w:rsidRPr="007A5CAE">
        <w:rPr>
          <w:rFonts w:asciiTheme="minorHAnsi" w:hAnsiTheme="minorHAnsi" w:cstheme="minorHAnsi"/>
          <w:color w:val="313131"/>
          <w:sz w:val="22"/>
          <w:szCs w:val="22"/>
          <w:lang w:val="it-IT"/>
        </w:rPr>
        <w:t>...</w:t>
      </w:r>
      <w:r w:rsidRPr="007A5CAE">
        <w:rPr>
          <w:rFonts w:asciiTheme="minorHAnsi" w:hAnsiTheme="minorHAnsi" w:cstheme="minorHAnsi"/>
          <w:color w:val="181818"/>
          <w:sz w:val="22"/>
          <w:szCs w:val="22"/>
          <w:lang w:val="it-IT"/>
        </w:rPr>
        <w:t>.</w:t>
      </w:r>
      <w:r w:rsidRPr="007A5CAE">
        <w:rPr>
          <w:rFonts w:asciiTheme="minorHAnsi" w:hAnsiTheme="minorHAnsi" w:cstheme="minorHAnsi"/>
          <w:color w:val="313131"/>
          <w:sz w:val="22"/>
          <w:szCs w:val="22"/>
          <w:lang w:val="it-IT"/>
        </w:rPr>
        <w:t>..</w:t>
      </w:r>
      <w:r w:rsidRPr="007A5CAE">
        <w:rPr>
          <w:rFonts w:asciiTheme="minorHAnsi" w:hAnsiTheme="minorHAnsi" w:cstheme="minorHAnsi"/>
          <w:color w:val="181818"/>
          <w:sz w:val="22"/>
          <w:szCs w:val="22"/>
          <w:lang w:val="it-IT"/>
        </w:rPr>
        <w:t>.</w:t>
      </w:r>
      <w:r w:rsidRPr="007A5CAE">
        <w:rPr>
          <w:rFonts w:asciiTheme="minorHAnsi" w:hAnsiTheme="minorHAnsi" w:cstheme="minorHAnsi"/>
          <w:color w:val="313131"/>
          <w:sz w:val="22"/>
          <w:szCs w:val="22"/>
          <w:lang w:val="it-IT"/>
        </w:rPr>
        <w:t>..</w:t>
      </w:r>
      <w:r w:rsidRPr="007A5CAE">
        <w:rPr>
          <w:rFonts w:asciiTheme="minorHAnsi" w:hAnsiTheme="minorHAnsi" w:cstheme="minorHAnsi"/>
          <w:color w:val="181818"/>
          <w:sz w:val="22"/>
          <w:szCs w:val="22"/>
          <w:lang w:val="it-IT"/>
        </w:rPr>
        <w:t>....</w:t>
      </w:r>
      <w:r w:rsidRPr="007A5CAE">
        <w:rPr>
          <w:rFonts w:asciiTheme="minorHAnsi" w:hAnsiTheme="minorHAnsi" w:cstheme="minorHAnsi"/>
          <w:color w:val="494949"/>
          <w:sz w:val="22"/>
          <w:szCs w:val="22"/>
          <w:lang w:val="it-IT"/>
        </w:rPr>
        <w:t>..</w:t>
      </w:r>
      <w:r w:rsidRPr="007A5CAE">
        <w:rPr>
          <w:rFonts w:asciiTheme="minorHAnsi" w:hAnsiTheme="minorHAnsi" w:cstheme="minorHAnsi"/>
          <w:color w:val="313131"/>
          <w:sz w:val="22"/>
          <w:szCs w:val="22"/>
          <w:lang w:val="it-IT"/>
        </w:rPr>
        <w:t>..</w:t>
      </w:r>
      <w:r w:rsidRPr="007A5CAE">
        <w:rPr>
          <w:rFonts w:asciiTheme="minorHAnsi" w:hAnsiTheme="minorHAnsi" w:cstheme="minorHAnsi"/>
          <w:color w:val="181818"/>
          <w:sz w:val="22"/>
          <w:szCs w:val="22"/>
          <w:lang w:val="it-IT"/>
        </w:rPr>
        <w:t>...</w:t>
      </w:r>
      <w:r w:rsidRPr="007A5CAE">
        <w:rPr>
          <w:rFonts w:asciiTheme="minorHAnsi" w:hAnsiTheme="minorHAnsi" w:cstheme="minorHAnsi"/>
          <w:color w:val="313131"/>
          <w:sz w:val="22"/>
          <w:szCs w:val="22"/>
          <w:lang w:val="it-IT"/>
        </w:rPr>
        <w:t>..</w:t>
      </w:r>
      <w:r w:rsidRPr="007A5CAE">
        <w:rPr>
          <w:rFonts w:asciiTheme="minorHAnsi" w:hAnsiTheme="minorHAnsi" w:cstheme="minorHAnsi"/>
          <w:color w:val="181818"/>
          <w:sz w:val="22"/>
          <w:szCs w:val="22"/>
          <w:lang w:val="it-IT"/>
        </w:rPr>
        <w:t>....</w:t>
      </w:r>
      <w:r w:rsidRPr="007A5CAE">
        <w:rPr>
          <w:rFonts w:asciiTheme="minorHAnsi" w:hAnsiTheme="minorHAnsi" w:cstheme="minorHAnsi"/>
          <w:color w:val="313131"/>
          <w:sz w:val="22"/>
          <w:szCs w:val="22"/>
          <w:lang w:val="it-IT"/>
        </w:rPr>
        <w:t>..</w:t>
      </w:r>
      <w:r w:rsidRPr="007A5CAE">
        <w:rPr>
          <w:rFonts w:asciiTheme="minorHAnsi" w:hAnsiTheme="minorHAnsi" w:cstheme="minorHAnsi"/>
          <w:color w:val="494949"/>
          <w:sz w:val="22"/>
          <w:szCs w:val="22"/>
          <w:lang w:val="it-IT"/>
        </w:rPr>
        <w:t>..</w:t>
      </w:r>
      <w:r w:rsidRPr="007A5CAE">
        <w:rPr>
          <w:rFonts w:asciiTheme="minorHAnsi" w:hAnsiTheme="minorHAnsi" w:cstheme="minorHAnsi"/>
          <w:color w:val="313131"/>
          <w:sz w:val="22"/>
          <w:szCs w:val="22"/>
          <w:lang w:val="it-IT"/>
        </w:rPr>
        <w:t>..</w:t>
      </w:r>
      <w:r w:rsidRPr="007A5CAE">
        <w:rPr>
          <w:rFonts w:asciiTheme="minorHAnsi" w:hAnsiTheme="minorHAnsi" w:cstheme="minorHAnsi"/>
          <w:color w:val="181818"/>
          <w:sz w:val="22"/>
          <w:szCs w:val="22"/>
          <w:lang w:val="it-IT"/>
        </w:rPr>
        <w:t>..</w:t>
      </w:r>
      <w:r w:rsidRPr="007A5CAE">
        <w:rPr>
          <w:rFonts w:asciiTheme="minorHAnsi" w:hAnsiTheme="minorHAnsi" w:cstheme="minorHAnsi"/>
          <w:color w:val="313131"/>
          <w:sz w:val="22"/>
          <w:szCs w:val="22"/>
          <w:lang w:val="it-IT"/>
        </w:rPr>
        <w:t>....</w:t>
      </w:r>
      <w:r w:rsidRPr="007A5CAE">
        <w:rPr>
          <w:rFonts w:asciiTheme="minorHAnsi" w:hAnsiTheme="minorHAnsi" w:cstheme="minorHAnsi"/>
          <w:color w:val="494949"/>
          <w:sz w:val="22"/>
          <w:szCs w:val="22"/>
          <w:lang w:val="it-IT"/>
        </w:rPr>
        <w:t>..</w:t>
      </w:r>
      <w:r w:rsidRPr="007A5CAE">
        <w:rPr>
          <w:rFonts w:asciiTheme="minorHAnsi" w:hAnsiTheme="minorHAnsi" w:cstheme="minorHAnsi"/>
          <w:color w:val="313131"/>
          <w:sz w:val="22"/>
          <w:szCs w:val="22"/>
          <w:lang w:val="it-IT"/>
        </w:rPr>
        <w:t>..</w:t>
      </w:r>
      <w:r w:rsidRPr="007A5CAE">
        <w:rPr>
          <w:rFonts w:asciiTheme="minorHAnsi" w:hAnsiTheme="minorHAnsi" w:cstheme="minorHAnsi"/>
          <w:color w:val="494949"/>
          <w:sz w:val="22"/>
          <w:szCs w:val="22"/>
          <w:lang w:val="it-IT"/>
        </w:rPr>
        <w:t>....</w:t>
      </w:r>
      <w:r w:rsidRPr="007A5CAE">
        <w:rPr>
          <w:rFonts w:asciiTheme="minorHAnsi" w:hAnsiTheme="minorHAnsi" w:cstheme="minorHAnsi"/>
          <w:color w:val="313131"/>
          <w:sz w:val="22"/>
          <w:szCs w:val="22"/>
          <w:lang w:val="it-IT"/>
        </w:rPr>
        <w:t>..</w:t>
      </w:r>
      <w:r w:rsidRPr="007A5CAE">
        <w:rPr>
          <w:rFonts w:asciiTheme="minorHAnsi" w:hAnsiTheme="minorHAnsi" w:cstheme="minorHAnsi"/>
          <w:color w:val="181818"/>
          <w:sz w:val="22"/>
          <w:szCs w:val="22"/>
          <w:lang w:val="it-IT"/>
        </w:rPr>
        <w:t>pari alla percentuale del</w:t>
      </w:r>
      <w:r w:rsidRPr="007A5CAE">
        <w:rPr>
          <w:rFonts w:asciiTheme="minorHAnsi" w:hAnsiTheme="minorHAnsi" w:cstheme="minorHAnsi"/>
          <w:color w:val="181818"/>
          <w:sz w:val="22"/>
          <w:szCs w:val="22"/>
          <w:lang w:val="it-IT"/>
        </w:rPr>
        <w:tab/>
        <w:t>%</w:t>
      </w:r>
    </w:p>
    <w:p w:rsidR="00105186" w:rsidRPr="007A5CAE" w:rsidRDefault="00105186" w:rsidP="00105186">
      <w:pPr>
        <w:pStyle w:val="Corpotesto"/>
        <w:spacing w:before="8" w:line="360" w:lineRule="auto"/>
        <w:rPr>
          <w:rFonts w:asciiTheme="minorHAnsi" w:hAnsiTheme="minorHAnsi" w:cstheme="minorHAnsi"/>
          <w:sz w:val="22"/>
          <w:szCs w:val="22"/>
          <w:lang w:val="it-IT"/>
        </w:rPr>
      </w:pPr>
    </w:p>
    <w:p w:rsidR="00105186" w:rsidRPr="007A5CAE" w:rsidRDefault="00105186" w:rsidP="00105186">
      <w:pPr>
        <w:pStyle w:val="Corpotesto"/>
        <w:tabs>
          <w:tab w:val="left" w:leader="dot" w:pos="5269"/>
        </w:tabs>
        <w:spacing w:line="360" w:lineRule="auto"/>
        <w:ind w:left="260"/>
        <w:rPr>
          <w:rFonts w:asciiTheme="minorHAnsi" w:hAnsiTheme="minorHAnsi" w:cstheme="minorHAnsi"/>
          <w:sz w:val="22"/>
          <w:szCs w:val="22"/>
          <w:lang w:val="it-IT"/>
        </w:rPr>
      </w:pPr>
      <w:r w:rsidRPr="007A5CAE">
        <w:rPr>
          <w:rFonts w:asciiTheme="minorHAnsi" w:hAnsiTheme="minorHAnsi" w:cstheme="minorHAnsi"/>
          <w:color w:val="181818"/>
          <w:sz w:val="22"/>
          <w:szCs w:val="22"/>
          <w:lang w:val="it-IT"/>
        </w:rPr>
        <w:t>....</w:t>
      </w:r>
      <w:r w:rsidRPr="007A5CAE">
        <w:rPr>
          <w:rFonts w:asciiTheme="minorHAnsi" w:hAnsiTheme="minorHAnsi" w:cstheme="minorHAnsi"/>
          <w:color w:val="313131"/>
          <w:sz w:val="22"/>
          <w:szCs w:val="22"/>
          <w:lang w:val="it-IT"/>
        </w:rPr>
        <w:t>..</w:t>
      </w:r>
      <w:r w:rsidRPr="007A5CAE">
        <w:rPr>
          <w:rFonts w:asciiTheme="minorHAnsi" w:hAnsiTheme="minorHAnsi" w:cstheme="minorHAnsi"/>
          <w:color w:val="494949"/>
          <w:sz w:val="22"/>
          <w:szCs w:val="22"/>
          <w:lang w:val="it-IT"/>
        </w:rPr>
        <w:t>..</w:t>
      </w:r>
      <w:r w:rsidRPr="007A5CAE">
        <w:rPr>
          <w:rFonts w:asciiTheme="minorHAnsi" w:hAnsiTheme="minorHAnsi" w:cstheme="minorHAnsi"/>
          <w:color w:val="313131"/>
          <w:sz w:val="22"/>
          <w:szCs w:val="22"/>
          <w:lang w:val="it-IT"/>
        </w:rPr>
        <w:t>..</w:t>
      </w:r>
      <w:r w:rsidRPr="007A5CAE">
        <w:rPr>
          <w:rFonts w:asciiTheme="minorHAnsi" w:hAnsiTheme="minorHAnsi" w:cstheme="minorHAnsi"/>
          <w:color w:val="494949"/>
          <w:sz w:val="22"/>
          <w:szCs w:val="22"/>
          <w:lang w:val="it-IT"/>
        </w:rPr>
        <w:t>.</w:t>
      </w:r>
      <w:r w:rsidRPr="007A5CAE">
        <w:rPr>
          <w:rFonts w:asciiTheme="minorHAnsi" w:hAnsiTheme="minorHAnsi" w:cstheme="minorHAnsi"/>
          <w:color w:val="313131"/>
          <w:sz w:val="22"/>
          <w:szCs w:val="22"/>
          <w:lang w:val="it-IT"/>
        </w:rPr>
        <w:t>..</w:t>
      </w:r>
      <w:r w:rsidRPr="007A5CAE">
        <w:rPr>
          <w:rFonts w:asciiTheme="minorHAnsi" w:hAnsiTheme="minorHAnsi" w:cstheme="minorHAnsi"/>
          <w:color w:val="676767"/>
          <w:sz w:val="22"/>
          <w:szCs w:val="22"/>
          <w:lang w:val="it-IT"/>
        </w:rPr>
        <w:t>.</w:t>
      </w:r>
      <w:r w:rsidRPr="007A5CAE">
        <w:rPr>
          <w:rFonts w:asciiTheme="minorHAnsi" w:hAnsiTheme="minorHAnsi" w:cstheme="minorHAnsi"/>
          <w:color w:val="494949"/>
          <w:sz w:val="22"/>
          <w:szCs w:val="22"/>
          <w:lang w:val="it-IT"/>
        </w:rPr>
        <w:t>...</w:t>
      </w:r>
      <w:r w:rsidRPr="007A5CAE">
        <w:rPr>
          <w:rFonts w:asciiTheme="minorHAnsi" w:hAnsiTheme="minorHAnsi" w:cstheme="minorHAnsi"/>
          <w:color w:val="313131"/>
          <w:sz w:val="22"/>
          <w:szCs w:val="22"/>
          <w:lang w:val="it-IT"/>
        </w:rPr>
        <w:t>..</w:t>
      </w:r>
      <w:r w:rsidRPr="007A5CAE">
        <w:rPr>
          <w:rFonts w:asciiTheme="minorHAnsi" w:hAnsiTheme="minorHAnsi" w:cstheme="minorHAnsi"/>
          <w:color w:val="181818"/>
          <w:sz w:val="22"/>
          <w:szCs w:val="22"/>
          <w:lang w:val="it-IT"/>
        </w:rPr>
        <w:t>......</w:t>
      </w:r>
      <w:r w:rsidRPr="007A5CAE">
        <w:rPr>
          <w:rFonts w:asciiTheme="minorHAnsi" w:hAnsiTheme="minorHAnsi" w:cstheme="minorHAnsi"/>
          <w:color w:val="313131"/>
          <w:sz w:val="22"/>
          <w:szCs w:val="22"/>
          <w:lang w:val="it-IT"/>
        </w:rPr>
        <w:t>..</w:t>
      </w:r>
      <w:r w:rsidRPr="007A5CAE">
        <w:rPr>
          <w:rFonts w:asciiTheme="minorHAnsi" w:hAnsiTheme="minorHAnsi" w:cstheme="minorHAnsi"/>
          <w:color w:val="494949"/>
          <w:sz w:val="22"/>
          <w:szCs w:val="22"/>
          <w:lang w:val="it-IT"/>
        </w:rPr>
        <w:t>..</w:t>
      </w:r>
      <w:r w:rsidRPr="007A5CAE">
        <w:rPr>
          <w:rFonts w:asciiTheme="minorHAnsi" w:hAnsiTheme="minorHAnsi" w:cstheme="minorHAnsi"/>
          <w:color w:val="313131"/>
          <w:sz w:val="22"/>
          <w:szCs w:val="22"/>
          <w:lang w:val="it-IT"/>
        </w:rPr>
        <w:t>......</w:t>
      </w:r>
      <w:r w:rsidRPr="007A5CAE">
        <w:rPr>
          <w:rFonts w:asciiTheme="minorHAnsi" w:hAnsiTheme="minorHAnsi" w:cstheme="minorHAnsi"/>
          <w:color w:val="181818"/>
          <w:sz w:val="22"/>
          <w:szCs w:val="22"/>
          <w:lang w:val="it-IT"/>
        </w:rPr>
        <w:t>....</w:t>
      </w:r>
      <w:r w:rsidRPr="007A5CAE">
        <w:rPr>
          <w:rFonts w:asciiTheme="minorHAnsi" w:hAnsiTheme="minorHAnsi" w:cstheme="minorHAnsi"/>
          <w:color w:val="313131"/>
          <w:sz w:val="22"/>
          <w:szCs w:val="22"/>
          <w:lang w:val="it-IT"/>
        </w:rPr>
        <w:t>....</w:t>
      </w:r>
      <w:r w:rsidRPr="007A5CAE">
        <w:rPr>
          <w:rFonts w:asciiTheme="minorHAnsi" w:hAnsiTheme="minorHAnsi" w:cstheme="minorHAnsi"/>
          <w:color w:val="181818"/>
          <w:sz w:val="22"/>
          <w:szCs w:val="22"/>
          <w:lang w:val="it-IT"/>
        </w:rPr>
        <w:t>..</w:t>
      </w:r>
      <w:r w:rsidRPr="007A5CAE">
        <w:rPr>
          <w:rFonts w:asciiTheme="minorHAnsi" w:hAnsiTheme="minorHAnsi" w:cstheme="minorHAnsi"/>
          <w:color w:val="313131"/>
          <w:sz w:val="22"/>
          <w:szCs w:val="22"/>
          <w:lang w:val="it-IT"/>
        </w:rPr>
        <w:t>..</w:t>
      </w:r>
      <w:r w:rsidRPr="007A5CAE">
        <w:rPr>
          <w:rFonts w:asciiTheme="minorHAnsi" w:hAnsiTheme="minorHAnsi" w:cstheme="minorHAnsi"/>
          <w:color w:val="181818"/>
          <w:sz w:val="22"/>
          <w:szCs w:val="22"/>
          <w:lang w:val="it-IT"/>
        </w:rPr>
        <w:t>.pari alla percentua</w:t>
      </w:r>
      <w:r w:rsidRPr="007A5CAE">
        <w:rPr>
          <w:rFonts w:asciiTheme="minorHAnsi" w:hAnsiTheme="minorHAnsi" w:cstheme="minorHAnsi"/>
          <w:color w:val="313131"/>
          <w:sz w:val="22"/>
          <w:szCs w:val="22"/>
          <w:lang w:val="it-IT"/>
        </w:rPr>
        <w:t>l</w:t>
      </w:r>
      <w:r w:rsidRPr="007A5CAE">
        <w:rPr>
          <w:rFonts w:asciiTheme="minorHAnsi" w:hAnsiTheme="minorHAnsi" w:cstheme="minorHAnsi"/>
          <w:color w:val="181818"/>
          <w:sz w:val="22"/>
          <w:szCs w:val="22"/>
          <w:lang w:val="it-IT"/>
        </w:rPr>
        <w:t>e del</w:t>
      </w:r>
      <w:r w:rsidRPr="007A5CAE">
        <w:rPr>
          <w:rFonts w:asciiTheme="minorHAnsi" w:hAnsiTheme="minorHAnsi" w:cstheme="minorHAnsi"/>
          <w:color w:val="181818"/>
          <w:sz w:val="22"/>
          <w:szCs w:val="22"/>
          <w:lang w:val="it-IT"/>
        </w:rPr>
        <w:tab/>
        <w:t>%</w:t>
      </w:r>
    </w:p>
    <w:p w:rsidR="00105186" w:rsidRPr="007A5CAE" w:rsidRDefault="00105186" w:rsidP="00105186">
      <w:pPr>
        <w:pStyle w:val="Corpotesto"/>
        <w:spacing w:line="360" w:lineRule="auto"/>
        <w:rPr>
          <w:rFonts w:asciiTheme="minorHAnsi" w:hAnsiTheme="minorHAnsi" w:cstheme="minorHAnsi"/>
          <w:sz w:val="22"/>
          <w:szCs w:val="22"/>
          <w:lang w:val="it-IT"/>
        </w:rPr>
      </w:pPr>
    </w:p>
    <w:p w:rsidR="00105186" w:rsidRPr="007A5CAE" w:rsidRDefault="00105186" w:rsidP="00105186">
      <w:pPr>
        <w:spacing w:line="360" w:lineRule="auto"/>
        <w:jc w:val="both"/>
        <w:rPr>
          <w:rFonts w:cstheme="minorHAnsi"/>
          <w:color w:val="161616"/>
        </w:rPr>
      </w:pPr>
      <w:r w:rsidRPr="007A5CAE">
        <w:rPr>
          <w:rFonts w:cstheme="minorHAnsi"/>
          <w:i/>
          <w:color w:val="181818"/>
        </w:rPr>
        <w:lastRenderedPageBreak/>
        <w:t>[in caso di raggruppamento non ancora costituito]</w:t>
      </w:r>
      <w:r w:rsidR="005D7B87" w:rsidRPr="007A5CAE">
        <w:rPr>
          <w:rFonts w:cstheme="minorHAnsi"/>
          <w:i/>
          <w:color w:val="181818"/>
        </w:rPr>
        <w:t xml:space="preserve"> </w:t>
      </w:r>
      <w:r w:rsidRPr="007A5CAE">
        <w:rPr>
          <w:rFonts w:cstheme="minorHAnsi"/>
          <w:color w:val="161616"/>
        </w:rPr>
        <w:t>di impegnarsi, in caso di aggiudicazione dell'appalto, a conferire mandato con rappresentanza ad uno dei componenti del Raggruppamento indicato in sede di offerta e qualificato come mandatario, il quale stipulerà il contratto in nome e per conto proprio e delle mandanti.</w:t>
      </w:r>
    </w:p>
    <w:p w:rsidR="00105186" w:rsidRPr="007A5CAE" w:rsidRDefault="00105186" w:rsidP="00105186">
      <w:pPr>
        <w:spacing w:line="360" w:lineRule="auto"/>
        <w:jc w:val="both"/>
        <w:rPr>
          <w:rFonts w:cstheme="minorHAnsi"/>
          <w:color w:val="161616"/>
        </w:rPr>
      </w:pPr>
    </w:p>
    <w:p w:rsidR="00105186" w:rsidRPr="007A5CAE" w:rsidRDefault="00105186" w:rsidP="00105186">
      <w:pPr>
        <w:spacing w:line="360" w:lineRule="auto"/>
        <w:jc w:val="both"/>
        <w:rPr>
          <w:rFonts w:cstheme="minorHAnsi"/>
          <w:i/>
          <w:color w:val="161616"/>
        </w:rPr>
      </w:pPr>
      <w:r w:rsidRPr="007A5CAE">
        <w:rPr>
          <w:rFonts w:cstheme="minorHAnsi"/>
          <w:i/>
          <w:color w:val="161616"/>
        </w:rPr>
        <w:t>[in caso di Consorzio stabile e di Consorzio di Cooperative di produzione e lavoro o Consorzio tra imprese artigiane]</w:t>
      </w:r>
    </w:p>
    <w:p w:rsidR="00105186" w:rsidRPr="007A5CAE" w:rsidRDefault="00105186" w:rsidP="00105186">
      <w:pPr>
        <w:spacing w:line="360" w:lineRule="auto"/>
        <w:jc w:val="both"/>
        <w:rPr>
          <w:rFonts w:cstheme="minorHAnsi"/>
          <w:color w:val="161616"/>
        </w:rPr>
      </w:pPr>
      <w:r w:rsidRPr="007A5CAE">
        <w:rPr>
          <w:rFonts w:cstheme="minorHAnsi"/>
          <w:color w:val="161616"/>
        </w:rPr>
        <w:t xml:space="preserve">il Consorzio si compone di </w:t>
      </w:r>
      <w:proofErr w:type="spellStart"/>
      <w:r w:rsidRPr="007A5CAE">
        <w:rPr>
          <w:rFonts w:cstheme="minorHAnsi"/>
          <w:color w:val="161616"/>
        </w:rPr>
        <w:t>n°___società</w:t>
      </w:r>
      <w:proofErr w:type="spellEnd"/>
      <w:r w:rsidRPr="007A5CAE">
        <w:rPr>
          <w:rFonts w:cstheme="minorHAnsi"/>
          <w:color w:val="161616"/>
        </w:rPr>
        <w:t xml:space="preserve"> consorziate;</w:t>
      </w:r>
    </w:p>
    <w:p w:rsidR="00841614" w:rsidRPr="007A5CAE" w:rsidRDefault="00841614" w:rsidP="00841614">
      <w:pPr>
        <w:spacing w:line="360" w:lineRule="auto"/>
        <w:jc w:val="both"/>
        <w:rPr>
          <w:rFonts w:cstheme="minorHAnsi"/>
          <w:color w:val="161616"/>
        </w:rPr>
      </w:pPr>
      <w:r w:rsidRPr="007A5CAE">
        <w:rPr>
          <w:rFonts w:cstheme="minorHAnsi"/>
          <w:color w:val="161616"/>
        </w:rPr>
        <w:t>il Consorzio concorre per le seguenti società consorziate_______________ che eseguiranno l'appalto, in caso di aggiudicazione della gara;</w:t>
      </w:r>
    </w:p>
    <w:p w:rsidR="00841614" w:rsidRPr="007A5CAE" w:rsidRDefault="00841614" w:rsidP="00841614">
      <w:pPr>
        <w:pStyle w:val="Corpotesto"/>
        <w:numPr>
          <w:ilvl w:val="0"/>
          <w:numId w:val="2"/>
        </w:numPr>
        <w:spacing w:before="155" w:line="360" w:lineRule="auto"/>
        <w:ind w:left="426" w:right="393" w:hanging="426"/>
        <w:jc w:val="both"/>
        <w:rPr>
          <w:rFonts w:asciiTheme="minorHAnsi" w:hAnsiTheme="minorHAnsi" w:cstheme="minorHAnsi"/>
          <w:sz w:val="22"/>
          <w:szCs w:val="22"/>
          <w:lang w:val="it-IT"/>
        </w:rPr>
      </w:pPr>
      <w:r w:rsidRPr="007A5CAE">
        <w:rPr>
          <w:rFonts w:asciiTheme="minorHAnsi" w:hAnsiTheme="minorHAnsi" w:cstheme="minorHAnsi"/>
          <w:color w:val="161616"/>
          <w:sz w:val="22"/>
          <w:szCs w:val="22"/>
          <w:lang w:val="it-IT"/>
        </w:rPr>
        <w:t xml:space="preserve">che in caso di aggiudicazione dell'appalto, il Consorzio Stabile, il Consorzio di Cooperative di Produzione e </w:t>
      </w:r>
      <w:r w:rsidRPr="007A5CAE">
        <w:rPr>
          <w:rFonts w:asciiTheme="minorHAnsi" w:hAnsiTheme="minorHAnsi" w:cstheme="minorHAnsi"/>
          <w:color w:val="2A2A2A"/>
          <w:sz w:val="22"/>
          <w:szCs w:val="22"/>
          <w:lang w:val="it-IT"/>
        </w:rPr>
        <w:t xml:space="preserve">Lavoro </w:t>
      </w:r>
      <w:r w:rsidRPr="007A5CAE">
        <w:rPr>
          <w:rFonts w:asciiTheme="minorHAnsi" w:hAnsiTheme="minorHAnsi" w:cstheme="minorHAnsi"/>
          <w:color w:val="161616"/>
          <w:sz w:val="22"/>
          <w:szCs w:val="22"/>
          <w:lang w:val="it-IT"/>
        </w:rPr>
        <w:t>o tra imprese artigiane assumerà il contratto per sé e/o per conto delle società designate ad eseguire l'appalto, con conseguente responsabilità solidale verso Anas del Consorzio e delle</w:t>
      </w:r>
      <w:r w:rsidRPr="007A5CAE">
        <w:rPr>
          <w:rFonts w:asciiTheme="minorHAnsi" w:hAnsiTheme="minorHAnsi" w:cstheme="minorHAnsi"/>
          <w:sz w:val="22"/>
          <w:szCs w:val="22"/>
          <w:lang w:val="it-IT"/>
        </w:rPr>
        <w:t xml:space="preserve"> </w:t>
      </w:r>
      <w:r w:rsidRPr="007A5CAE">
        <w:rPr>
          <w:rFonts w:asciiTheme="minorHAnsi" w:hAnsiTheme="minorHAnsi" w:cstheme="minorHAnsi"/>
          <w:color w:val="161616"/>
          <w:sz w:val="22"/>
          <w:szCs w:val="22"/>
          <w:lang w:val="it-IT"/>
        </w:rPr>
        <w:t>singole società consorziate designate, per tutte le obbligazioni conseguenti;</w:t>
      </w:r>
    </w:p>
    <w:p w:rsidR="00841614" w:rsidRPr="007A5CAE" w:rsidRDefault="00841614" w:rsidP="00841614">
      <w:pPr>
        <w:spacing w:line="360" w:lineRule="auto"/>
        <w:rPr>
          <w:rFonts w:cstheme="minorHAnsi"/>
          <w:i/>
          <w:color w:val="161616"/>
        </w:rPr>
      </w:pPr>
    </w:p>
    <w:p w:rsidR="00841614" w:rsidRPr="007A5CAE" w:rsidRDefault="00841614" w:rsidP="00841614">
      <w:pPr>
        <w:spacing w:line="360" w:lineRule="auto"/>
        <w:rPr>
          <w:rFonts w:cstheme="minorHAnsi"/>
        </w:rPr>
      </w:pPr>
      <w:r w:rsidRPr="007A5CAE">
        <w:rPr>
          <w:rFonts w:cstheme="minorHAnsi"/>
          <w:i/>
          <w:color w:val="161616"/>
        </w:rPr>
        <w:t xml:space="preserve">[in caso di soggetti di cui </w:t>
      </w:r>
      <w:r w:rsidR="00104F7C" w:rsidRPr="007A5CAE">
        <w:rPr>
          <w:rFonts w:cstheme="minorHAnsi"/>
          <w:i/>
          <w:color w:val="161616"/>
        </w:rPr>
        <w:t xml:space="preserve">all’art. 65, comma 2, lett. e), f), g) h) del </w:t>
      </w:r>
      <w:proofErr w:type="spellStart"/>
      <w:r w:rsidR="00104F7C" w:rsidRPr="007A5CAE">
        <w:rPr>
          <w:rFonts w:cstheme="minorHAnsi"/>
          <w:i/>
          <w:color w:val="161616"/>
        </w:rPr>
        <w:t>D.Lgs.</w:t>
      </w:r>
      <w:proofErr w:type="spellEnd"/>
      <w:r w:rsidR="00104F7C" w:rsidRPr="007A5CAE">
        <w:rPr>
          <w:rFonts w:cstheme="minorHAnsi"/>
          <w:i/>
          <w:color w:val="161616"/>
        </w:rPr>
        <w:t xml:space="preserve"> 36/2023</w:t>
      </w:r>
      <w:r w:rsidRPr="007A5CAE">
        <w:rPr>
          <w:rFonts w:cstheme="minorHAnsi"/>
          <w:color w:val="161616"/>
        </w:rPr>
        <w:t>]</w:t>
      </w:r>
    </w:p>
    <w:p w:rsidR="00841614" w:rsidRPr="007A5CAE" w:rsidRDefault="00841614" w:rsidP="00841614">
      <w:pPr>
        <w:pStyle w:val="Corpotesto"/>
        <w:numPr>
          <w:ilvl w:val="0"/>
          <w:numId w:val="2"/>
        </w:numPr>
        <w:spacing w:line="360" w:lineRule="auto"/>
        <w:ind w:left="426" w:hanging="426"/>
        <w:rPr>
          <w:rFonts w:asciiTheme="minorHAnsi" w:hAnsiTheme="minorHAnsi" w:cstheme="minorHAnsi"/>
          <w:sz w:val="22"/>
          <w:szCs w:val="22"/>
          <w:lang w:val="it-IT"/>
        </w:rPr>
      </w:pPr>
      <w:r w:rsidRPr="007A5CAE">
        <w:rPr>
          <w:rFonts w:asciiTheme="minorHAnsi" w:hAnsiTheme="minorHAnsi" w:cstheme="minorHAnsi"/>
          <w:color w:val="161616"/>
          <w:sz w:val="22"/>
          <w:szCs w:val="22"/>
          <w:lang w:val="it-IT"/>
        </w:rPr>
        <w:t xml:space="preserve">che il Raggruppamento è composto dai seguenti operatori economici (specificare i </w:t>
      </w:r>
      <w:r w:rsidRPr="007A5CAE">
        <w:rPr>
          <w:rFonts w:asciiTheme="minorHAnsi" w:hAnsiTheme="minorHAnsi" w:cstheme="minorHAnsi"/>
          <w:color w:val="2A2A2A"/>
          <w:sz w:val="22"/>
          <w:szCs w:val="22"/>
          <w:lang w:val="it-IT"/>
        </w:rPr>
        <w:t xml:space="preserve">rispettivi </w:t>
      </w:r>
      <w:r w:rsidRPr="007A5CAE">
        <w:rPr>
          <w:rFonts w:asciiTheme="minorHAnsi" w:hAnsiTheme="minorHAnsi" w:cstheme="minorHAnsi"/>
          <w:color w:val="161616"/>
          <w:sz w:val="22"/>
          <w:szCs w:val="22"/>
          <w:lang w:val="it-IT"/>
        </w:rPr>
        <w:t>ruoli):</w:t>
      </w:r>
      <w:r w:rsidR="00A32B84" w:rsidRPr="007A5CAE">
        <w:rPr>
          <w:rFonts w:asciiTheme="minorHAnsi" w:hAnsiTheme="minorHAnsi" w:cstheme="minorHAnsi"/>
          <w:color w:val="161616"/>
          <w:sz w:val="22"/>
          <w:szCs w:val="22"/>
          <w:lang w:val="it-IT"/>
        </w:rPr>
        <w:t xml:space="preserve"> _______________________________________________________________________________</w:t>
      </w:r>
    </w:p>
    <w:p w:rsidR="00841614" w:rsidRPr="007A5CAE" w:rsidRDefault="00841614" w:rsidP="00841614">
      <w:pPr>
        <w:pStyle w:val="Corpotesto"/>
        <w:spacing w:line="360" w:lineRule="auto"/>
        <w:ind w:left="258" w:right="435" w:firstLine="2"/>
        <w:rPr>
          <w:rFonts w:asciiTheme="minorHAnsi" w:hAnsiTheme="minorHAnsi" w:cstheme="minorHAnsi"/>
          <w:sz w:val="22"/>
          <w:szCs w:val="22"/>
          <w:lang w:val="it-IT"/>
        </w:rPr>
      </w:pPr>
      <w:r w:rsidRPr="007A5CAE">
        <w:rPr>
          <w:rFonts w:asciiTheme="minorHAnsi" w:hAnsiTheme="minorHAnsi" w:cstheme="minorHAnsi"/>
          <w:color w:val="161616"/>
          <w:sz w:val="22"/>
          <w:szCs w:val="22"/>
          <w:lang w:val="it-IT"/>
        </w:rPr>
        <w:t>e che la misura dei requisiti posseduti dai singoli componenti del Raggruppamento è la seguente: Mandataria % .......</w:t>
      </w:r>
    </w:p>
    <w:p w:rsidR="00841614" w:rsidRPr="007A5CAE" w:rsidRDefault="00841614" w:rsidP="00841614">
      <w:pPr>
        <w:tabs>
          <w:tab w:val="left" w:leader="dot" w:pos="1832"/>
        </w:tabs>
        <w:spacing w:before="22" w:line="360" w:lineRule="auto"/>
        <w:ind w:left="258"/>
        <w:rPr>
          <w:rFonts w:cstheme="minorHAnsi"/>
        </w:rPr>
      </w:pPr>
      <w:r w:rsidRPr="007A5CAE">
        <w:rPr>
          <w:rFonts w:cstheme="minorHAnsi"/>
          <w:color w:val="161616"/>
        </w:rPr>
        <w:t>Mandante   %</w:t>
      </w:r>
      <w:r w:rsidRPr="007A5CAE">
        <w:rPr>
          <w:rFonts w:cstheme="minorHAnsi"/>
          <w:color w:val="161616"/>
        </w:rPr>
        <w:tab/>
      </w:r>
    </w:p>
    <w:p w:rsidR="00841614" w:rsidRPr="007A5CAE" w:rsidRDefault="00841614" w:rsidP="00841614">
      <w:pPr>
        <w:tabs>
          <w:tab w:val="left" w:leader="dot" w:pos="1832"/>
        </w:tabs>
        <w:spacing w:line="360" w:lineRule="auto"/>
        <w:ind w:left="258"/>
        <w:rPr>
          <w:rFonts w:cstheme="minorHAnsi"/>
          <w:color w:val="161616"/>
        </w:rPr>
      </w:pPr>
      <w:r w:rsidRPr="007A5CAE">
        <w:rPr>
          <w:rFonts w:cstheme="minorHAnsi"/>
          <w:color w:val="161616"/>
        </w:rPr>
        <w:t>Mandante   %</w:t>
      </w:r>
      <w:r w:rsidRPr="007A5CAE">
        <w:rPr>
          <w:rFonts w:cstheme="minorHAnsi"/>
          <w:color w:val="161616"/>
        </w:rPr>
        <w:tab/>
      </w:r>
    </w:p>
    <w:p w:rsidR="00A32B84" w:rsidRPr="007A5CAE" w:rsidRDefault="00A32B84" w:rsidP="00A32B84">
      <w:pPr>
        <w:tabs>
          <w:tab w:val="left" w:leader="dot" w:pos="1832"/>
        </w:tabs>
        <w:spacing w:line="360" w:lineRule="auto"/>
        <w:rPr>
          <w:rFonts w:cstheme="minorHAnsi"/>
        </w:rPr>
      </w:pPr>
    </w:p>
    <w:p w:rsidR="00A32B84" w:rsidRPr="007A5CAE" w:rsidRDefault="00A32B84" w:rsidP="00A32B84">
      <w:pPr>
        <w:spacing w:line="360" w:lineRule="auto"/>
        <w:rPr>
          <w:rFonts w:cstheme="minorHAnsi"/>
          <w:b/>
        </w:rPr>
      </w:pPr>
      <w:r w:rsidRPr="007A5CAE">
        <w:rPr>
          <w:rFonts w:cstheme="minorHAnsi"/>
          <w:b/>
          <w:color w:val="161616"/>
        </w:rPr>
        <w:t>INOLTRE, SEMPRE SOTTO LA PROPRIA RESPONSABILITA'</w:t>
      </w:r>
    </w:p>
    <w:p w:rsidR="00A32B84" w:rsidRPr="007A5CAE" w:rsidRDefault="00A32B84" w:rsidP="00A32B84">
      <w:pPr>
        <w:tabs>
          <w:tab w:val="left" w:pos="801"/>
          <w:tab w:val="left" w:pos="4050"/>
          <w:tab w:val="left" w:pos="4751"/>
        </w:tabs>
        <w:spacing w:line="360" w:lineRule="auto"/>
        <w:ind w:right="157"/>
        <w:jc w:val="center"/>
        <w:rPr>
          <w:rFonts w:cstheme="minorHAnsi"/>
          <w:b/>
        </w:rPr>
      </w:pPr>
      <w:r w:rsidRPr="007A5CAE">
        <w:rPr>
          <w:rFonts w:cstheme="minorHAnsi"/>
          <w:color w:val="161616"/>
        </w:rPr>
        <w:t>□</w:t>
      </w:r>
      <w:r w:rsidRPr="007A5CAE">
        <w:rPr>
          <w:rFonts w:cstheme="minorHAnsi"/>
          <w:color w:val="161616"/>
        </w:rPr>
        <w:tab/>
      </w:r>
      <w:r w:rsidRPr="007A5CAE">
        <w:rPr>
          <w:rFonts w:cstheme="minorHAnsi"/>
          <w:b/>
          <w:color w:val="161616"/>
        </w:rPr>
        <w:t>DICHIARA ED ATTESTA</w:t>
      </w:r>
      <w:r w:rsidRPr="007A5CAE">
        <w:rPr>
          <w:rFonts w:cstheme="minorHAnsi"/>
          <w:b/>
          <w:color w:val="161616"/>
        </w:rPr>
        <w:tab/>
      </w:r>
      <w:r w:rsidRPr="007A5CAE">
        <w:rPr>
          <w:rFonts w:cstheme="minorHAnsi"/>
          <w:color w:val="161616"/>
        </w:rPr>
        <w:t>□</w:t>
      </w:r>
      <w:r w:rsidRPr="007A5CAE">
        <w:rPr>
          <w:rFonts w:cstheme="minorHAnsi"/>
          <w:color w:val="161616"/>
        </w:rPr>
        <w:tab/>
      </w:r>
      <w:r w:rsidRPr="007A5CAE">
        <w:rPr>
          <w:rFonts w:cstheme="minorHAnsi"/>
          <w:b/>
          <w:color w:val="161616"/>
        </w:rPr>
        <w:t>DICHIARANO ED ATTESTANO</w:t>
      </w:r>
    </w:p>
    <w:p w:rsidR="00221436" w:rsidRPr="007A5CAE" w:rsidRDefault="00221436" w:rsidP="005D7B87">
      <w:pPr>
        <w:pStyle w:val="Paragrafoelenco"/>
        <w:numPr>
          <w:ilvl w:val="0"/>
          <w:numId w:val="3"/>
        </w:numPr>
        <w:spacing w:line="360" w:lineRule="auto"/>
        <w:ind w:left="255" w:hanging="255"/>
        <w:rPr>
          <w:rFonts w:asciiTheme="minorHAnsi" w:hAnsiTheme="minorHAnsi" w:cstheme="minorHAnsi"/>
          <w:color w:val="181818"/>
          <w:lang w:val="it-IT"/>
        </w:rPr>
      </w:pPr>
      <w:r w:rsidRPr="007A5CAE">
        <w:rPr>
          <w:rFonts w:asciiTheme="minorHAnsi" w:hAnsiTheme="minorHAnsi" w:cstheme="minorHAnsi"/>
          <w:color w:val="181818"/>
          <w:lang w:val="it-IT"/>
        </w:rPr>
        <w:t xml:space="preserve">di non trovarsi nelle cause di esclusione dalla partecipazione ad una procedura di Appalto o concessione elencante nell’art. 94 comma 1 del D. Lgs. 36/2023, ovvero che nei propri confronti e, nei limiti di quanto di propria conoscenza, nei confronti dei soggetti indicati al comma 3 dell’articolo 94 del D. Lgs 36/2023, non è stata pronunciata sentenza definitiva di condanna o emesso decreto penale di condanna divenuto </w:t>
      </w:r>
      <w:r w:rsidRPr="007A5CAE">
        <w:rPr>
          <w:rFonts w:asciiTheme="minorHAnsi" w:hAnsiTheme="minorHAnsi" w:cstheme="minorHAnsi"/>
          <w:color w:val="181818"/>
          <w:lang w:val="it-IT"/>
        </w:rPr>
        <w:lastRenderedPageBreak/>
        <w:t>irrevocabile, oppure sentenza di applicazione della pena su richiesta ai sensi dell'articolo 444 del codice di procedura penale per uno dei seguenti reati:</w:t>
      </w:r>
    </w:p>
    <w:p w:rsidR="00221436" w:rsidRPr="007A5CAE" w:rsidRDefault="00221436" w:rsidP="005D7B87">
      <w:pPr>
        <w:pStyle w:val="Paragrafoelenco"/>
        <w:widowControl w:val="0"/>
        <w:numPr>
          <w:ilvl w:val="1"/>
          <w:numId w:val="17"/>
        </w:numPr>
        <w:tabs>
          <w:tab w:val="left" w:pos="1242"/>
          <w:tab w:val="left" w:pos="1245"/>
        </w:tabs>
        <w:autoSpaceDE w:val="0"/>
        <w:autoSpaceDN w:val="0"/>
        <w:spacing w:line="360" w:lineRule="auto"/>
        <w:ind w:left="1247" w:right="113" w:hanging="567"/>
        <w:rPr>
          <w:rFonts w:asciiTheme="minorHAnsi" w:hAnsiTheme="minorHAnsi" w:cstheme="minorHAnsi"/>
          <w:lang w:val="it-IT"/>
        </w:rPr>
      </w:pPr>
      <w:r w:rsidRPr="007A5CAE">
        <w:rPr>
          <w:rFonts w:asciiTheme="minorHAnsi" w:hAnsiTheme="minorHAnsi" w:cstheme="minorHAnsi"/>
          <w:lang w:val="it-IT"/>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221436" w:rsidRPr="007A5CAE" w:rsidRDefault="00221436" w:rsidP="005D7B87">
      <w:pPr>
        <w:pStyle w:val="Paragrafoelenco"/>
        <w:widowControl w:val="0"/>
        <w:numPr>
          <w:ilvl w:val="1"/>
          <w:numId w:val="17"/>
        </w:numPr>
        <w:tabs>
          <w:tab w:val="left" w:pos="1243"/>
        </w:tabs>
        <w:autoSpaceDE w:val="0"/>
        <w:autoSpaceDN w:val="0"/>
        <w:spacing w:line="360" w:lineRule="auto"/>
        <w:ind w:left="1243" w:hanging="564"/>
        <w:rPr>
          <w:rFonts w:asciiTheme="minorHAnsi" w:hAnsiTheme="minorHAnsi" w:cstheme="minorHAnsi"/>
          <w:lang w:val="it-IT"/>
        </w:rPr>
      </w:pPr>
      <w:r w:rsidRPr="007A5CAE">
        <w:rPr>
          <w:rFonts w:asciiTheme="minorHAnsi" w:hAnsiTheme="minorHAnsi" w:cstheme="minorHAnsi"/>
          <w:lang w:val="it-IT"/>
        </w:rPr>
        <w:t>delitti, consumati o tentati, di cui agli articoli 317, 318, 319, 319-ter, 319-quater, 320, 321, 322, 322bis, 346- bis, 353, 353-bis, 354, 355 e 356 del codice penale nonché all’articolo 2635 del codice civile;</w:t>
      </w:r>
    </w:p>
    <w:p w:rsidR="00221436" w:rsidRPr="007A5CAE" w:rsidRDefault="00221436" w:rsidP="005D7B87">
      <w:pPr>
        <w:pStyle w:val="Paragrafoelenco"/>
        <w:widowControl w:val="0"/>
        <w:numPr>
          <w:ilvl w:val="1"/>
          <w:numId w:val="17"/>
        </w:numPr>
        <w:tabs>
          <w:tab w:val="left" w:pos="1243"/>
        </w:tabs>
        <w:autoSpaceDE w:val="0"/>
        <w:autoSpaceDN w:val="0"/>
        <w:spacing w:line="360" w:lineRule="auto"/>
        <w:ind w:left="1243" w:hanging="564"/>
        <w:rPr>
          <w:rFonts w:asciiTheme="minorHAnsi" w:hAnsiTheme="minorHAnsi" w:cstheme="minorHAnsi"/>
          <w:lang w:val="it-IT"/>
        </w:rPr>
      </w:pPr>
      <w:r w:rsidRPr="007A5CAE">
        <w:rPr>
          <w:rFonts w:asciiTheme="minorHAnsi" w:hAnsiTheme="minorHAnsi" w:cstheme="minorHAnsi"/>
          <w:lang w:val="it-IT"/>
        </w:rPr>
        <w:t>false comunicazioni sociali di cui agli articoli 2621 e 2622 del codice civile;</w:t>
      </w:r>
    </w:p>
    <w:p w:rsidR="00221436" w:rsidRPr="007A5CAE" w:rsidRDefault="00221436" w:rsidP="005D7B87">
      <w:pPr>
        <w:pStyle w:val="Paragrafoelenco"/>
        <w:widowControl w:val="0"/>
        <w:numPr>
          <w:ilvl w:val="1"/>
          <w:numId w:val="17"/>
        </w:numPr>
        <w:tabs>
          <w:tab w:val="left" w:pos="1242"/>
          <w:tab w:val="left" w:pos="1245"/>
        </w:tabs>
        <w:autoSpaceDE w:val="0"/>
        <w:autoSpaceDN w:val="0"/>
        <w:spacing w:before="34" w:line="360" w:lineRule="auto"/>
        <w:ind w:right="117" w:hanging="567"/>
        <w:rPr>
          <w:rFonts w:asciiTheme="minorHAnsi" w:hAnsiTheme="minorHAnsi" w:cstheme="minorHAnsi"/>
          <w:lang w:val="it-IT"/>
        </w:rPr>
      </w:pPr>
      <w:r w:rsidRPr="007A5CAE">
        <w:rPr>
          <w:rFonts w:asciiTheme="minorHAnsi" w:hAnsiTheme="minorHAnsi" w:cstheme="minorHAnsi"/>
          <w:lang w:val="it-IT"/>
        </w:rPr>
        <w:t>frode ai sensi dell’articolo 1 della convenzione relativa alla tutela degli interessi finanziari delle Comunità europee;</w:t>
      </w:r>
    </w:p>
    <w:p w:rsidR="00221436" w:rsidRPr="007A5CAE" w:rsidRDefault="00221436" w:rsidP="005D7B87">
      <w:pPr>
        <w:pStyle w:val="Paragrafoelenco"/>
        <w:widowControl w:val="0"/>
        <w:numPr>
          <w:ilvl w:val="1"/>
          <w:numId w:val="17"/>
        </w:numPr>
        <w:tabs>
          <w:tab w:val="left" w:pos="1242"/>
          <w:tab w:val="left" w:pos="1245"/>
        </w:tabs>
        <w:autoSpaceDE w:val="0"/>
        <w:autoSpaceDN w:val="0"/>
        <w:spacing w:line="360" w:lineRule="auto"/>
        <w:ind w:right="117" w:hanging="567"/>
        <w:rPr>
          <w:rFonts w:asciiTheme="minorHAnsi" w:hAnsiTheme="minorHAnsi" w:cstheme="minorHAnsi"/>
          <w:lang w:val="it-IT"/>
        </w:rPr>
      </w:pPr>
      <w:r w:rsidRPr="007A5CAE">
        <w:rPr>
          <w:rFonts w:asciiTheme="minorHAnsi" w:hAnsiTheme="minorHAnsi" w:cstheme="minorHAnsi"/>
          <w:lang w:val="it-IT"/>
        </w:rPr>
        <w:t>delitti, consumati o tentati, commessi con finalità di terrorismo, anche internazionale, e di eversione dell’ordine costituzionale reati terroristici o reati connessi alle attività terroristiche;</w:t>
      </w:r>
    </w:p>
    <w:p w:rsidR="00221436" w:rsidRPr="007A5CAE" w:rsidRDefault="00221436" w:rsidP="005D7B87">
      <w:pPr>
        <w:pStyle w:val="Paragrafoelenco"/>
        <w:widowControl w:val="0"/>
        <w:numPr>
          <w:ilvl w:val="1"/>
          <w:numId w:val="17"/>
        </w:numPr>
        <w:tabs>
          <w:tab w:val="left" w:pos="1243"/>
          <w:tab w:val="left" w:pos="1245"/>
        </w:tabs>
        <w:autoSpaceDE w:val="0"/>
        <w:autoSpaceDN w:val="0"/>
        <w:spacing w:line="360" w:lineRule="auto"/>
        <w:ind w:right="115" w:hanging="567"/>
        <w:rPr>
          <w:rFonts w:asciiTheme="minorHAnsi" w:hAnsiTheme="minorHAnsi" w:cstheme="minorHAnsi"/>
          <w:lang w:val="it-IT"/>
        </w:rPr>
      </w:pPr>
      <w:r w:rsidRPr="007A5CAE">
        <w:rPr>
          <w:rFonts w:asciiTheme="minorHAnsi" w:hAnsiTheme="minorHAnsi" w:cstheme="minorHAnsi"/>
          <w:lang w:val="it-IT"/>
        </w:rPr>
        <w:t>delitti di cui agli articoli 648-bis, 648-ter e 648-ter.1 del codice penale, riciclaggio di proventi di attività criminose o finanziamento del terrorismo, quali definiti all’articolo 1 del decreto legislativo 22 giugno 2007, n. 109 e successive modificazioni;</w:t>
      </w:r>
    </w:p>
    <w:p w:rsidR="00221436" w:rsidRPr="007A5CAE" w:rsidRDefault="00221436" w:rsidP="005D7B87">
      <w:pPr>
        <w:pStyle w:val="Paragrafoelenco"/>
        <w:widowControl w:val="0"/>
        <w:numPr>
          <w:ilvl w:val="1"/>
          <w:numId w:val="17"/>
        </w:numPr>
        <w:tabs>
          <w:tab w:val="left" w:pos="1242"/>
          <w:tab w:val="left" w:pos="1245"/>
        </w:tabs>
        <w:autoSpaceDE w:val="0"/>
        <w:autoSpaceDN w:val="0"/>
        <w:spacing w:line="360" w:lineRule="auto"/>
        <w:ind w:right="114" w:hanging="567"/>
        <w:rPr>
          <w:rFonts w:asciiTheme="minorHAnsi" w:hAnsiTheme="minorHAnsi" w:cstheme="minorHAnsi"/>
          <w:lang w:val="it-IT"/>
        </w:rPr>
      </w:pPr>
      <w:r w:rsidRPr="007A5CAE">
        <w:rPr>
          <w:rFonts w:asciiTheme="minorHAnsi" w:hAnsiTheme="minorHAnsi" w:cstheme="minorHAnsi"/>
          <w:lang w:val="it-IT"/>
        </w:rPr>
        <w:t>sfruttamento del lavoro minorile e altre forme di tratta di esseri umani definite con il decreto legislativo 4 marzo 2014, n. 24;</w:t>
      </w:r>
    </w:p>
    <w:p w:rsidR="00221436" w:rsidRPr="007A5CAE" w:rsidRDefault="00221436" w:rsidP="005D7B87">
      <w:pPr>
        <w:pStyle w:val="Paragrafoelenco"/>
        <w:widowControl w:val="0"/>
        <w:numPr>
          <w:ilvl w:val="1"/>
          <w:numId w:val="17"/>
        </w:numPr>
        <w:tabs>
          <w:tab w:val="left" w:pos="1242"/>
          <w:tab w:val="left" w:pos="1245"/>
        </w:tabs>
        <w:autoSpaceDE w:val="0"/>
        <w:autoSpaceDN w:val="0"/>
        <w:spacing w:line="360" w:lineRule="auto"/>
        <w:ind w:right="115" w:hanging="567"/>
        <w:rPr>
          <w:rFonts w:asciiTheme="minorHAnsi" w:hAnsiTheme="minorHAnsi" w:cstheme="minorHAnsi"/>
          <w:lang w:val="it-IT"/>
        </w:rPr>
      </w:pPr>
      <w:r w:rsidRPr="007A5CAE">
        <w:rPr>
          <w:rFonts w:asciiTheme="minorHAnsi" w:hAnsiTheme="minorHAnsi" w:cstheme="minorHAnsi"/>
          <w:lang w:val="it-IT"/>
        </w:rPr>
        <w:t>ogni altro delitto da cui derivi, quale pena accessoria, l’incapacità di contrattare con la pubblica Amministrazione;</w:t>
      </w:r>
    </w:p>
    <w:p w:rsidR="00221436" w:rsidRPr="007A5CAE" w:rsidRDefault="00221436" w:rsidP="005D7B87">
      <w:pPr>
        <w:pStyle w:val="Paragrafoelenco"/>
        <w:numPr>
          <w:ilvl w:val="0"/>
          <w:numId w:val="3"/>
        </w:numPr>
        <w:spacing w:line="360" w:lineRule="auto"/>
        <w:ind w:hanging="257"/>
        <w:rPr>
          <w:rFonts w:asciiTheme="minorHAnsi" w:hAnsiTheme="minorHAnsi" w:cstheme="minorHAnsi"/>
          <w:color w:val="181818"/>
          <w:lang w:val="it-IT"/>
        </w:rPr>
      </w:pPr>
      <w:r w:rsidRPr="007A5CAE">
        <w:rPr>
          <w:rFonts w:asciiTheme="minorHAnsi" w:hAnsiTheme="minorHAnsi" w:cstheme="minorHAnsi"/>
          <w:color w:val="181818"/>
          <w:lang w:val="it-IT"/>
        </w:rPr>
        <w:t>di non trovarsi nelle cause di esclusione dalla partecipazione ad una procedura di Appalto o concessione elencante nell’art. 94 comma 2 del D. Lgs. 36/2023, ovvero che nei propri confronti non sussiste alcuna causa di divieto, decadenza o sospensione di cui all’art. 67 del D. Lgs. 159/2011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 bis, e 92, commi 2 e 3, del codice di cui al decreto legislativo n. 159 del 2011, con riferimento rispettivamente alle comunicazioni antimafia e alle informazioni antimafia;</w:t>
      </w:r>
    </w:p>
    <w:p w:rsidR="00221436" w:rsidRPr="007A5CAE" w:rsidRDefault="00221436" w:rsidP="005D7B87">
      <w:pPr>
        <w:pStyle w:val="Paragrafoelenco"/>
        <w:numPr>
          <w:ilvl w:val="0"/>
          <w:numId w:val="3"/>
        </w:numPr>
        <w:spacing w:line="360" w:lineRule="auto"/>
        <w:ind w:hanging="257"/>
        <w:rPr>
          <w:rFonts w:asciiTheme="minorHAnsi" w:hAnsiTheme="minorHAnsi" w:cstheme="minorHAnsi"/>
          <w:color w:val="181818"/>
          <w:lang w:val="it-IT"/>
        </w:rPr>
      </w:pPr>
      <w:r w:rsidRPr="007A5CAE">
        <w:rPr>
          <w:rFonts w:asciiTheme="minorHAnsi" w:hAnsiTheme="minorHAnsi" w:cstheme="minorHAnsi"/>
          <w:color w:val="181818"/>
          <w:lang w:val="it-IT"/>
        </w:rPr>
        <w:t>di non trovarsi nelle cause di esclusione dalla partecipazione ad una procedura di Appalto o concessione elencante nell’art. 94 comma 5 del D. Lgs. 36/2023, ovvero:</w:t>
      </w:r>
    </w:p>
    <w:p w:rsidR="00221436" w:rsidRPr="007A5CAE" w:rsidRDefault="00221436" w:rsidP="005D7B87">
      <w:pPr>
        <w:pStyle w:val="Paragrafoelenco"/>
        <w:widowControl w:val="0"/>
        <w:numPr>
          <w:ilvl w:val="0"/>
          <w:numId w:val="18"/>
        </w:numPr>
        <w:tabs>
          <w:tab w:val="left" w:pos="1242"/>
          <w:tab w:val="left" w:pos="1245"/>
        </w:tabs>
        <w:autoSpaceDE w:val="0"/>
        <w:autoSpaceDN w:val="0"/>
        <w:spacing w:line="360" w:lineRule="auto"/>
        <w:ind w:right="115"/>
        <w:rPr>
          <w:rFonts w:asciiTheme="minorHAnsi" w:hAnsiTheme="minorHAnsi" w:cstheme="minorHAnsi"/>
          <w:lang w:val="it-IT"/>
        </w:rPr>
      </w:pPr>
      <w:r w:rsidRPr="007A5CAE">
        <w:rPr>
          <w:rFonts w:asciiTheme="minorHAnsi" w:hAnsiTheme="minorHAnsi" w:cstheme="minorHAnsi"/>
          <w:lang w:val="it-IT"/>
        </w:rPr>
        <w:lastRenderedPageBreak/>
        <w:t>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rsidR="00221436" w:rsidRPr="007A5CAE" w:rsidRDefault="00221436" w:rsidP="005D7B87">
      <w:pPr>
        <w:pStyle w:val="Paragrafoelenco"/>
        <w:widowControl w:val="0"/>
        <w:numPr>
          <w:ilvl w:val="0"/>
          <w:numId w:val="18"/>
        </w:numPr>
        <w:tabs>
          <w:tab w:val="left" w:pos="1242"/>
          <w:tab w:val="left" w:pos="1245"/>
        </w:tabs>
        <w:autoSpaceDE w:val="0"/>
        <w:autoSpaceDN w:val="0"/>
        <w:spacing w:line="360" w:lineRule="auto"/>
        <w:ind w:right="114"/>
        <w:rPr>
          <w:rFonts w:asciiTheme="minorHAnsi" w:hAnsiTheme="minorHAnsi" w:cstheme="minorHAnsi"/>
          <w:lang w:val="it-IT"/>
        </w:rPr>
      </w:pPr>
      <w:r w:rsidRPr="007A5CAE">
        <w:rPr>
          <w:rFonts w:asciiTheme="minorHAnsi" w:hAnsiTheme="minorHAnsi" w:cstheme="minorHAnsi"/>
          <w:lang w:val="it-IT"/>
        </w:rPr>
        <w:t>operatore economico che non abbia presentato la certificazione di cui all'articolo 17 della legge 12 marzo 1999, n. 68, ovvero non abbia presentato dichiarazione sostitutiva della sussistenza del requisito stesso;</w:t>
      </w:r>
    </w:p>
    <w:p w:rsidR="00221436" w:rsidRPr="007A5CAE" w:rsidRDefault="00221436" w:rsidP="005D7B87">
      <w:pPr>
        <w:pStyle w:val="Paragrafoelenco"/>
        <w:widowControl w:val="0"/>
        <w:numPr>
          <w:ilvl w:val="0"/>
          <w:numId w:val="18"/>
        </w:numPr>
        <w:tabs>
          <w:tab w:val="left" w:pos="1242"/>
          <w:tab w:val="left" w:pos="1245"/>
        </w:tabs>
        <w:autoSpaceDE w:val="0"/>
        <w:autoSpaceDN w:val="0"/>
        <w:spacing w:line="360" w:lineRule="auto"/>
        <w:ind w:right="113"/>
        <w:rPr>
          <w:rFonts w:asciiTheme="minorHAnsi" w:hAnsiTheme="minorHAnsi" w:cstheme="minorHAnsi"/>
          <w:lang w:val="it-IT"/>
        </w:rPr>
      </w:pPr>
      <w:r w:rsidRPr="007A5CAE">
        <w:rPr>
          <w:rFonts w:asciiTheme="minorHAnsi" w:hAnsiTheme="minorHAnsi" w:cstheme="minorHAnsi"/>
          <w:lang w:val="it-IT"/>
        </w:rPr>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rsidR="00221436" w:rsidRPr="007A5CAE" w:rsidRDefault="00221436" w:rsidP="005D7B87">
      <w:pPr>
        <w:pStyle w:val="Paragrafoelenco"/>
        <w:widowControl w:val="0"/>
        <w:numPr>
          <w:ilvl w:val="0"/>
          <w:numId w:val="18"/>
        </w:numPr>
        <w:tabs>
          <w:tab w:val="left" w:pos="1242"/>
          <w:tab w:val="left" w:pos="1245"/>
        </w:tabs>
        <w:autoSpaceDE w:val="0"/>
        <w:autoSpaceDN w:val="0"/>
        <w:spacing w:line="360" w:lineRule="auto"/>
        <w:ind w:right="115"/>
        <w:rPr>
          <w:rFonts w:asciiTheme="minorHAnsi" w:hAnsiTheme="minorHAnsi" w:cstheme="minorHAnsi"/>
          <w:lang w:val="it-IT"/>
        </w:rPr>
      </w:pPr>
      <w:r w:rsidRPr="007A5CAE">
        <w:rPr>
          <w:rFonts w:asciiTheme="minorHAnsi" w:hAnsiTheme="minorHAnsi" w:cstheme="minorHAnsi"/>
          <w:lang w:val="it-IT"/>
        </w:rPr>
        <w:t xml:space="preserve">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w:t>
      </w:r>
      <w:proofErr w:type="gramStart"/>
      <w:r w:rsidRPr="007A5CAE">
        <w:rPr>
          <w:rFonts w:asciiTheme="minorHAnsi" w:hAnsiTheme="minorHAnsi" w:cstheme="minorHAnsi"/>
          <w:lang w:val="it-IT"/>
        </w:rPr>
        <w:t>alle procedura</w:t>
      </w:r>
      <w:proofErr w:type="gramEnd"/>
      <w:r w:rsidRPr="007A5CAE">
        <w:rPr>
          <w:rFonts w:asciiTheme="minorHAnsi" w:hAnsiTheme="minorHAnsi" w:cstheme="minorHAnsi"/>
          <w:lang w:val="it-IT"/>
        </w:rPr>
        <w:t xml:space="preserve"> concorsuali;</w:t>
      </w:r>
    </w:p>
    <w:p w:rsidR="00221436" w:rsidRPr="007A5CAE" w:rsidRDefault="00221436" w:rsidP="005D7B87">
      <w:pPr>
        <w:pStyle w:val="Paragrafoelenco"/>
        <w:widowControl w:val="0"/>
        <w:numPr>
          <w:ilvl w:val="0"/>
          <w:numId w:val="18"/>
        </w:numPr>
        <w:tabs>
          <w:tab w:val="left" w:pos="1242"/>
          <w:tab w:val="left" w:pos="1245"/>
        </w:tabs>
        <w:autoSpaceDE w:val="0"/>
        <w:autoSpaceDN w:val="0"/>
        <w:spacing w:line="360" w:lineRule="auto"/>
        <w:ind w:right="115"/>
        <w:rPr>
          <w:rFonts w:asciiTheme="minorHAnsi" w:hAnsiTheme="minorHAnsi" w:cstheme="minorHAnsi"/>
          <w:lang w:val="it-IT"/>
        </w:rPr>
      </w:pPr>
      <w:r w:rsidRPr="007A5CAE">
        <w:rPr>
          <w:rFonts w:asciiTheme="minorHAnsi" w:hAnsiTheme="minorHAnsi" w:cstheme="minorHAnsi"/>
          <w:lang w:val="it-IT"/>
        </w:rPr>
        <w:t>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rsidR="00221436" w:rsidRPr="007A5CAE" w:rsidRDefault="00221436" w:rsidP="005D7B87">
      <w:pPr>
        <w:pStyle w:val="Paragrafoelenco"/>
        <w:widowControl w:val="0"/>
        <w:numPr>
          <w:ilvl w:val="0"/>
          <w:numId w:val="18"/>
        </w:numPr>
        <w:tabs>
          <w:tab w:val="left" w:pos="1243"/>
          <w:tab w:val="left" w:pos="1245"/>
        </w:tabs>
        <w:autoSpaceDE w:val="0"/>
        <w:autoSpaceDN w:val="0"/>
        <w:spacing w:line="360" w:lineRule="auto"/>
        <w:ind w:right="114"/>
        <w:rPr>
          <w:rFonts w:asciiTheme="minorHAnsi" w:hAnsiTheme="minorHAnsi" w:cstheme="minorHAnsi"/>
          <w:lang w:val="it-IT"/>
        </w:rPr>
      </w:pPr>
      <w:r w:rsidRPr="007A5CAE">
        <w:rPr>
          <w:rFonts w:asciiTheme="minorHAnsi" w:hAnsiTheme="minorHAnsi" w:cstheme="minorHAnsi"/>
          <w:lang w:val="it-IT"/>
        </w:rPr>
        <w:t xml:space="preserve">operatore economico iscritto nel casellario informatico tenuto dall'ANAC per aver presentato </w:t>
      </w:r>
      <w:r w:rsidRPr="007A5CAE">
        <w:rPr>
          <w:rFonts w:asciiTheme="minorHAnsi" w:hAnsiTheme="minorHAnsi" w:cstheme="minorHAnsi"/>
          <w:lang w:val="it-IT"/>
        </w:rPr>
        <w:lastRenderedPageBreak/>
        <w:t>false dichiarazioni o falsa documentazione ai fini del rilascio dell'attestazione di qualificazione, per il periodo durante il quale perdura l'iscrizione;</w:t>
      </w:r>
    </w:p>
    <w:p w:rsidR="004432D5" w:rsidRPr="007A5CAE" w:rsidRDefault="004432D5" w:rsidP="005D7B87">
      <w:pPr>
        <w:pStyle w:val="Paragrafoelenco"/>
        <w:numPr>
          <w:ilvl w:val="0"/>
          <w:numId w:val="3"/>
        </w:numPr>
        <w:spacing w:line="360" w:lineRule="auto"/>
        <w:ind w:hanging="257"/>
        <w:rPr>
          <w:rFonts w:asciiTheme="minorHAnsi" w:hAnsiTheme="minorHAnsi" w:cstheme="minorHAnsi"/>
          <w:color w:val="181818"/>
          <w:lang w:val="it-IT"/>
        </w:rPr>
      </w:pPr>
      <w:r w:rsidRPr="007A5CAE">
        <w:rPr>
          <w:rFonts w:asciiTheme="minorHAnsi" w:hAnsiTheme="minorHAnsi" w:cstheme="minorHAnsi"/>
          <w:color w:val="181818"/>
          <w:lang w:val="it-IT"/>
        </w:rPr>
        <w:t>di non trovarsi nelle cause di esclusione dalla partecipazione ad una procedura di Appalto o concessione elencante nell’art. 94 comma 6 del D. Lgs. 36/2023, ovvero di non aver commesso violazioni gravi, definitivamente accertate, degli obblighi relativi al pagamento delle imposte e tasse o dei contributi previdenziali, secondo la legislazione italiana o quella dello Stato in cui sono stabiliti (</w:t>
      </w:r>
      <w:proofErr w:type="spellStart"/>
      <w:proofErr w:type="gramStart"/>
      <w:r w:rsidRPr="007A5CAE">
        <w:rPr>
          <w:rFonts w:asciiTheme="minorHAnsi" w:hAnsiTheme="minorHAnsi" w:cstheme="minorHAnsi"/>
          <w:color w:val="181818"/>
          <w:lang w:val="it-IT"/>
        </w:rPr>
        <w:t>cfr.Allegato</w:t>
      </w:r>
      <w:proofErr w:type="spellEnd"/>
      <w:proofErr w:type="gramEnd"/>
      <w:r w:rsidRPr="007A5CAE">
        <w:rPr>
          <w:rFonts w:asciiTheme="minorHAnsi" w:hAnsiTheme="minorHAnsi" w:cstheme="minorHAnsi"/>
          <w:color w:val="181818"/>
          <w:lang w:val="it-IT"/>
        </w:rPr>
        <w:t xml:space="preserve"> II.10 al d.lgs.36/2023);</w:t>
      </w:r>
    </w:p>
    <w:p w:rsidR="004432D5" w:rsidRPr="007A5CAE" w:rsidRDefault="004432D5" w:rsidP="005D7B87">
      <w:pPr>
        <w:pStyle w:val="Paragrafoelenco"/>
        <w:numPr>
          <w:ilvl w:val="0"/>
          <w:numId w:val="3"/>
        </w:numPr>
        <w:spacing w:line="360" w:lineRule="auto"/>
        <w:ind w:hanging="257"/>
        <w:rPr>
          <w:rFonts w:asciiTheme="minorHAnsi" w:hAnsiTheme="minorHAnsi" w:cstheme="minorHAnsi"/>
          <w:color w:val="181818"/>
          <w:lang w:val="it-IT"/>
        </w:rPr>
      </w:pPr>
      <w:r w:rsidRPr="007A5CAE">
        <w:rPr>
          <w:rFonts w:asciiTheme="minorHAnsi" w:hAnsiTheme="minorHAnsi" w:cstheme="minorHAnsi"/>
          <w:color w:val="181818"/>
          <w:lang w:val="it-IT"/>
        </w:rPr>
        <w:t>di non trovarsi nelle cause di esclusione dalla partecipazione ad una procedura di Appalto o concessione elencante nell’art. 95 comma 1 del D. Lgs. 36/2023, ovvero:</w:t>
      </w:r>
    </w:p>
    <w:p w:rsidR="004432D5" w:rsidRPr="007A5CAE" w:rsidRDefault="004432D5" w:rsidP="005D7B87">
      <w:pPr>
        <w:pStyle w:val="Paragrafoelenco"/>
        <w:widowControl w:val="0"/>
        <w:numPr>
          <w:ilvl w:val="0"/>
          <w:numId w:val="19"/>
        </w:numPr>
        <w:tabs>
          <w:tab w:val="left" w:pos="1242"/>
          <w:tab w:val="left" w:pos="1245"/>
        </w:tabs>
        <w:autoSpaceDE w:val="0"/>
        <w:autoSpaceDN w:val="0"/>
        <w:spacing w:line="360" w:lineRule="auto"/>
        <w:ind w:right="113"/>
        <w:rPr>
          <w:rFonts w:asciiTheme="minorHAnsi" w:hAnsiTheme="minorHAnsi" w:cstheme="minorHAnsi"/>
          <w:lang w:val="it-IT"/>
        </w:rPr>
      </w:pPr>
      <w:r w:rsidRPr="007A5CAE">
        <w:rPr>
          <w:rFonts w:asciiTheme="minorHAnsi" w:hAnsiTheme="minorHAnsi" w:cstheme="minorHAnsi"/>
          <w:lang w:val="it-IT"/>
        </w:rPr>
        <w:t>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4432D5" w:rsidRPr="007A5CAE" w:rsidRDefault="004432D5" w:rsidP="005D7B87">
      <w:pPr>
        <w:pStyle w:val="Paragrafoelenco"/>
        <w:widowControl w:val="0"/>
        <w:numPr>
          <w:ilvl w:val="0"/>
          <w:numId w:val="19"/>
        </w:numPr>
        <w:tabs>
          <w:tab w:val="left" w:pos="1243"/>
        </w:tabs>
        <w:autoSpaceDE w:val="0"/>
        <w:autoSpaceDN w:val="0"/>
        <w:spacing w:line="360" w:lineRule="auto"/>
        <w:rPr>
          <w:rFonts w:asciiTheme="minorHAnsi" w:hAnsiTheme="minorHAnsi" w:cstheme="minorHAnsi"/>
          <w:lang w:val="it-IT"/>
        </w:rPr>
      </w:pPr>
      <w:r w:rsidRPr="007A5CAE">
        <w:rPr>
          <w:rFonts w:asciiTheme="minorHAnsi" w:hAnsiTheme="minorHAnsi" w:cstheme="minorHAnsi"/>
          <w:lang w:val="it-IT"/>
        </w:rPr>
        <w:t>situazione di conflitto di interesse di cui all'articolo 16 non diversamente risolvibile;</w:t>
      </w:r>
    </w:p>
    <w:p w:rsidR="004432D5" w:rsidRPr="007A5CAE" w:rsidRDefault="004432D5" w:rsidP="005D7B87">
      <w:pPr>
        <w:pStyle w:val="Paragrafoelenco"/>
        <w:widowControl w:val="0"/>
        <w:numPr>
          <w:ilvl w:val="0"/>
          <w:numId w:val="19"/>
        </w:numPr>
        <w:tabs>
          <w:tab w:val="left" w:pos="1242"/>
          <w:tab w:val="left" w:pos="1245"/>
        </w:tabs>
        <w:autoSpaceDE w:val="0"/>
        <w:autoSpaceDN w:val="0"/>
        <w:spacing w:line="360" w:lineRule="auto"/>
        <w:ind w:right="112"/>
        <w:rPr>
          <w:rFonts w:asciiTheme="minorHAnsi" w:hAnsiTheme="minorHAnsi" w:cstheme="minorHAnsi"/>
          <w:lang w:val="it-IT"/>
        </w:rPr>
      </w:pPr>
      <w:r w:rsidRPr="007A5CAE">
        <w:rPr>
          <w:rFonts w:asciiTheme="minorHAnsi" w:hAnsiTheme="minorHAnsi" w:cstheme="minorHAnsi"/>
          <w:lang w:val="it-IT"/>
        </w:rPr>
        <w:t>distorsione della concorrenza derivante dal precedente coinvolgimento degli operatori economici nella preparazione della procedura d'appalto che non possa essere risolta con misure meno intrusive;</w:t>
      </w:r>
    </w:p>
    <w:p w:rsidR="004432D5" w:rsidRPr="007A5CAE" w:rsidRDefault="004432D5" w:rsidP="005D7B87">
      <w:pPr>
        <w:pStyle w:val="Paragrafoelenco"/>
        <w:widowControl w:val="0"/>
        <w:numPr>
          <w:ilvl w:val="0"/>
          <w:numId w:val="19"/>
        </w:numPr>
        <w:tabs>
          <w:tab w:val="left" w:pos="1242"/>
          <w:tab w:val="left" w:pos="1245"/>
        </w:tabs>
        <w:autoSpaceDE w:val="0"/>
        <w:autoSpaceDN w:val="0"/>
        <w:spacing w:line="360" w:lineRule="auto"/>
        <w:ind w:right="115"/>
        <w:rPr>
          <w:rFonts w:asciiTheme="minorHAnsi" w:hAnsiTheme="minorHAnsi" w:cstheme="minorHAnsi"/>
          <w:lang w:val="it-IT"/>
        </w:rPr>
      </w:pPr>
      <w:r w:rsidRPr="007A5CAE">
        <w:rPr>
          <w:rFonts w:asciiTheme="minorHAnsi" w:hAnsiTheme="minorHAnsi" w:cstheme="minorHAnsi"/>
          <w:lang w:val="it-IT"/>
        </w:rPr>
        <w:t>rilevanti indizi tali da far ritenere che le offerte degli operatori economici siano imputabili ad un unico centro decisionale a cagione di accordi intercorsi con altri operatori economici partecipanti alla stessa gara;</w:t>
      </w:r>
    </w:p>
    <w:p w:rsidR="00221436" w:rsidRPr="007A5CAE" w:rsidRDefault="004432D5" w:rsidP="005D7B87">
      <w:pPr>
        <w:pStyle w:val="Paragrafoelenco"/>
        <w:widowControl w:val="0"/>
        <w:numPr>
          <w:ilvl w:val="0"/>
          <w:numId w:val="19"/>
        </w:numPr>
        <w:tabs>
          <w:tab w:val="left" w:pos="1242"/>
          <w:tab w:val="left" w:pos="1245"/>
        </w:tabs>
        <w:autoSpaceDE w:val="0"/>
        <w:autoSpaceDN w:val="0"/>
        <w:spacing w:line="360" w:lineRule="auto"/>
        <w:ind w:right="114"/>
        <w:rPr>
          <w:rFonts w:asciiTheme="minorHAnsi" w:hAnsiTheme="minorHAnsi" w:cstheme="minorHAnsi"/>
          <w:lang w:val="it-IT"/>
        </w:rPr>
      </w:pPr>
      <w:r w:rsidRPr="007A5CAE">
        <w:rPr>
          <w:rFonts w:asciiTheme="minorHAnsi" w:hAnsiTheme="minorHAnsi" w:cstheme="minorHAnsi"/>
          <w:lang w:val="it-IT"/>
        </w:rPr>
        <w:t>abbia commesso un illecito professionale grave, tale da rendere dubbia la sua integrità o affidabilità, dimostrato dalla stazione appaltante con mezzi adeguati;</w:t>
      </w:r>
    </w:p>
    <w:p w:rsidR="004432D5" w:rsidRPr="007A5CAE" w:rsidRDefault="004432D5" w:rsidP="005D7B87">
      <w:pPr>
        <w:pStyle w:val="Paragrafoelenco"/>
        <w:numPr>
          <w:ilvl w:val="0"/>
          <w:numId w:val="3"/>
        </w:numPr>
        <w:spacing w:before="85" w:line="360" w:lineRule="auto"/>
        <w:ind w:right="411" w:hanging="257"/>
        <w:rPr>
          <w:rFonts w:asciiTheme="minorHAnsi" w:hAnsiTheme="minorHAnsi" w:cstheme="minorHAnsi"/>
          <w:color w:val="181818"/>
          <w:lang w:val="it-IT"/>
        </w:rPr>
      </w:pPr>
      <w:r w:rsidRPr="007A5CAE">
        <w:rPr>
          <w:rFonts w:asciiTheme="minorHAnsi" w:hAnsiTheme="minorHAnsi" w:cstheme="minorHAnsi"/>
          <w:color w:val="181818"/>
          <w:lang w:val="it-IT"/>
        </w:rPr>
        <w:t>di non trovarsi nelle cause di esclusione dalla partecipazione ad una procedura di Appalto o concessione elencante nell’art. 95 comma 2 del D. Lgs. 36/2023, ovvero di non ha commesso gravi violazioni non definitivamente accertate agli obblighi relativi al pagamento di imposte e tasse o contributi previdenziali (costituiscono gravi violazioni non definitivamente accertate in materia fiscale quelle indicate nell'Allegato II.10 al d.lgs.36/2023);</w:t>
      </w:r>
    </w:p>
    <w:p w:rsidR="00221436" w:rsidRPr="007A5CAE" w:rsidRDefault="004432D5" w:rsidP="005D7B87">
      <w:pPr>
        <w:pStyle w:val="Paragrafoelenco"/>
        <w:numPr>
          <w:ilvl w:val="0"/>
          <w:numId w:val="3"/>
        </w:numPr>
        <w:spacing w:line="360" w:lineRule="auto"/>
        <w:ind w:hanging="257"/>
        <w:rPr>
          <w:rFonts w:asciiTheme="minorHAnsi" w:hAnsiTheme="minorHAnsi" w:cstheme="minorHAnsi"/>
          <w:color w:val="181818"/>
          <w:lang w:val="it-IT"/>
        </w:rPr>
      </w:pPr>
      <w:r w:rsidRPr="007A5CAE">
        <w:rPr>
          <w:rFonts w:asciiTheme="minorHAnsi" w:hAnsiTheme="minorHAnsi" w:cstheme="minorHAnsi"/>
          <w:color w:val="181818"/>
          <w:lang w:val="it-IT"/>
        </w:rPr>
        <w:t xml:space="preserve">di non essersi reso colpevole di illeciti professionali, tali da rendere dubbia la sua integrità o affidabilità </w:t>
      </w:r>
      <w:proofErr w:type="spellStart"/>
      <w:r w:rsidRPr="007A5CAE">
        <w:rPr>
          <w:rFonts w:asciiTheme="minorHAnsi" w:hAnsiTheme="minorHAnsi" w:cstheme="minorHAnsi"/>
          <w:color w:val="181818"/>
          <w:lang w:val="it-IT"/>
        </w:rPr>
        <w:t>nè</w:t>
      </w:r>
      <w:proofErr w:type="spellEnd"/>
      <w:r w:rsidRPr="007A5CAE">
        <w:rPr>
          <w:rFonts w:asciiTheme="minorHAnsi" w:hAnsiTheme="minorHAnsi" w:cstheme="minorHAnsi"/>
          <w:color w:val="181818"/>
          <w:lang w:val="it-IT"/>
        </w:rPr>
        <w:t xml:space="preserve"> ricorre nelle fattispecie di cui all’art. 98 del D. Lgs 36/2023;</w:t>
      </w:r>
    </w:p>
    <w:p w:rsidR="00A32B84" w:rsidRPr="007A5CAE" w:rsidRDefault="00A32B84" w:rsidP="00A32B84">
      <w:pPr>
        <w:pStyle w:val="Paragrafoelenco"/>
        <w:numPr>
          <w:ilvl w:val="0"/>
          <w:numId w:val="3"/>
        </w:numPr>
        <w:spacing w:before="85" w:line="360" w:lineRule="auto"/>
        <w:ind w:left="270" w:right="411" w:hanging="270"/>
        <w:rPr>
          <w:rFonts w:asciiTheme="minorHAnsi" w:hAnsiTheme="minorHAnsi" w:cstheme="minorHAnsi"/>
          <w:color w:val="181818"/>
          <w:lang w:val="it-IT"/>
        </w:rPr>
      </w:pPr>
      <w:r w:rsidRPr="007A5CAE">
        <w:rPr>
          <w:rFonts w:asciiTheme="minorHAnsi" w:hAnsiTheme="minorHAnsi" w:cstheme="minorHAnsi"/>
          <w:color w:val="181818"/>
          <w:lang w:val="it-IT"/>
        </w:rPr>
        <w:t>i dati identificativi (nome</w:t>
      </w:r>
      <w:r w:rsidRPr="007A5CAE">
        <w:rPr>
          <w:rFonts w:asciiTheme="minorHAnsi" w:hAnsiTheme="minorHAnsi" w:cstheme="minorHAnsi"/>
          <w:color w:val="363636"/>
          <w:lang w:val="it-IT"/>
        </w:rPr>
        <w:t xml:space="preserve">, </w:t>
      </w:r>
      <w:r w:rsidRPr="007A5CAE">
        <w:rPr>
          <w:rFonts w:asciiTheme="minorHAnsi" w:hAnsiTheme="minorHAnsi" w:cstheme="minorHAnsi"/>
          <w:color w:val="181818"/>
          <w:lang w:val="it-IT"/>
        </w:rPr>
        <w:t>cognome, data e luogo di nascita, codice fiscale, comune di residenza etc.) dei soggetti di cui all'</w:t>
      </w:r>
      <w:r w:rsidR="00104F7C" w:rsidRPr="007A5CAE">
        <w:rPr>
          <w:rFonts w:asciiTheme="minorHAnsi" w:hAnsiTheme="minorHAnsi" w:cstheme="minorHAnsi"/>
          <w:color w:val="181818"/>
          <w:lang w:val="it-IT"/>
        </w:rPr>
        <w:t xml:space="preserve">94, comma 3 del </w:t>
      </w:r>
      <w:proofErr w:type="spellStart"/>
      <w:r w:rsidR="00104F7C" w:rsidRPr="007A5CAE">
        <w:rPr>
          <w:rFonts w:asciiTheme="minorHAnsi" w:hAnsiTheme="minorHAnsi" w:cstheme="minorHAnsi"/>
          <w:color w:val="181818"/>
          <w:lang w:val="it-IT"/>
        </w:rPr>
        <w:t>D.Lgs.</w:t>
      </w:r>
      <w:proofErr w:type="spellEnd"/>
      <w:r w:rsidR="00104F7C" w:rsidRPr="007A5CAE">
        <w:rPr>
          <w:rFonts w:asciiTheme="minorHAnsi" w:hAnsiTheme="minorHAnsi" w:cstheme="minorHAnsi"/>
          <w:color w:val="181818"/>
          <w:lang w:val="it-IT"/>
        </w:rPr>
        <w:t xml:space="preserve"> 36/2023</w:t>
      </w:r>
    </w:p>
    <w:p w:rsidR="00A32B84" w:rsidRPr="007A5CAE" w:rsidRDefault="00A32B84" w:rsidP="00A32B84">
      <w:pPr>
        <w:pStyle w:val="Paragrafoelenco"/>
        <w:spacing w:before="85" w:line="360" w:lineRule="auto"/>
        <w:ind w:left="709" w:right="411"/>
        <w:rPr>
          <w:rFonts w:asciiTheme="minorHAnsi" w:hAnsiTheme="minorHAnsi" w:cstheme="minorHAnsi"/>
          <w:color w:val="181818"/>
          <w:lang w:val="it-IT"/>
        </w:rPr>
      </w:pPr>
      <w:r w:rsidRPr="007A5CAE">
        <w:rPr>
          <w:rFonts w:asciiTheme="minorHAnsi" w:hAnsiTheme="minorHAnsi" w:cstheme="minorHAnsi"/>
          <w:color w:val="181818"/>
          <w:lang w:val="it-IT"/>
        </w:rPr>
        <w:t>Nome: __________________</w:t>
      </w:r>
      <w:proofErr w:type="gramStart"/>
      <w:r w:rsidRPr="007A5CAE">
        <w:rPr>
          <w:rFonts w:asciiTheme="minorHAnsi" w:hAnsiTheme="minorHAnsi" w:cstheme="minorHAnsi"/>
          <w:color w:val="181818"/>
          <w:lang w:val="it-IT"/>
        </w:rPr>
        <w:t>_  Cognome</w:t>
      </w:r>
      <w:proofErr w:type="gramEnd"/>
      <w:r w:rsidRPr="007A5CAE">
        <w:rPr>
          <w:rFonts w:asciiTheme="minorHAnsi" w:hAnsiTheme="minorHAnsi" w:cstheme="minorHAnsi"/>
          <w:color w:val="181818"/>
          <w:lang w:val="it-IT"/>
        </w:rPr>
        <w:t>_______________</w:t>
      </w:r>
    </w:p>
    <w:p w:rsidR="00A32B84" w:rsidRPr="007A5CAE" w:rsidRDefault="00A32B84" w:rsidP="00A32B84">
      <w:pPr>
        <w:pStyle w:val="Paragrafoelenco"/>
        <w:spacing w:before="85" w:line="360" w:lineRule="auto"/>
        <w:ind w:left="709" w:right="411"/>
        <w:rPr>
          <w:rFonts w:asciiTheme="minorHAnsi" w:hAnsiTheme="minorHAnsi" w:cstheme="minorHAnsi"/>
          <w:color w:val="181818"/>
          <w:lang w:val="it-IT"/>
        </w:rPr>
      </w:pPr>
      <w:r w:rsidRPr="007A5CAE">
        <w:rPr>
          <w:rFonts w:asciiTheme="minorHAnsi" w:hAnsiTheme="minorHAnsi" w:cstheme="minorHAnsi"/>
          <w:color w:val="181818"/>
          <w:lang w:val="it-IT"/>
        </w:rPr>
        <w:t xml:space="preserve">Data di </w:t>
      </w:r>
      <w:proofErr w:type="gramStart"/>
      <w:r w:rsidRPr="007A5CAE">
        <w:rPr>
          <w:rFonts w:asciiTheme="minorHAnsi" w:hAnsiTheme="minorHAnsi" w:cstheme="minorHAnsi"/>
          <w:color w:val="181818"/>
          <w:lang w:val="it-IT"/>
        </w:rPr>
        <w:t>nascita:_</w:t>
      </w:r>
      <w:proofErr w:type="gramEnd"/>
      <w:r w:rsidRPr="007A5CAE">
        <w:rPr>
          <w:rFonts w:asciiTheme="minorHAnsi" w:hAnsiTheme="minorHAnsi" w:cstheme="minorHAnsi"/>
          <w:color w:val="181818"/>
          <w:lang w:val="it-IT"/>
        </w:rPr>
        <w:t xml:space="preserve">________________ Luogo di nascita:________________     </w:t>
      </w:r>
      <w:r w:rsidRPr="007A5CAE">
        <w:rPr>
          <w:rFonts w:asciiTheme="minorHAnsi" w:hAnsiTheme="minorHAnsi" w:cstheme="minorHAnsi"/>
          <w:color w:val="181818"/>
          <w:lang w:val="it-IT"/>
        </w:rPr>
        <w:tab/>
      </w:r>
    </w:p>
    <w:p w:rsidR="00A32B84" w:rsidRPr="007A5CAE" w:rsidRDefault="00A32B84" w:rsidP="00A32B84">
      <w:pPr>
        <w:pStyle w:val="Paragrafoelenco"/>
        <w:spacing w:before="85" w:line="360" w:lineRule="auto"/>
        <w:ind w:left="709" w:right="411"/>
        <w:rPr>
          <w:rFonts w:asciiTheme="minorHAnsi" w:hAnsiTheme="minorHAnsi" w:cstheme="minorHAnsi"/>
          <w:color w:val="181818"/>
          <w:lang w:val="it-IT"/>
        </w:rPr>
      </w:pPr>
      <w:r w:rsidRPr="007A5CAE">
        <w:rPr>
          <w:rFonts w:asciiTheme="minorHAnsi" w:hAnsiTheme="minorHAnsi" w:cstheme="minorHAnsi"/>
          <w:color w:val="181818"/>
          <w:lang w:val="it-IT"/>
        </w:rPr>
        <w:lastRenderedPageBreak/>
        <w:t>CF: ___________________ Comune di residenza: _________________</w:t>
      </w:r>
      <w:r w:rsidRPr="007A5CAE">
        <w:rPr>
          <w:rFonts w:asciiTheme="minorHAnsi" w:hAnsiTheme="minorHAnsi" w:cstheme="minorHAnsi"/>
          <w:color w:val="181818"/>
          <w:lang w:val="it-IT"/>
        </w:rPr>
        <w:tab/>
        <w:t xml:space="preserve"> </w:t>
      </w:r>
      <w:r w:rsidRPr="007A5CAE">
        <w:rPr>
          <w:rFonts w:asciiTheme="minorHAnsi" w:hAnsiTheme="minorHAnsi" w:cstheme="minorHAnsi"/>
          <w:color w:val="181818"/>
          <w:lang w:val="it-IT"/>
        </w:rPr>
        <w:tab/>
      </w:r>
    </w:p>
    <w:p w:rsidR="00A32B84" w:rsidRPr="007A5CAE" w:rsidRDefault="00A32B84" w:rsidP="00A32B84">
      <w:pPr>
        <w:pStyle w:val="Paragrafoelenco"/>
        <w:numPr>
          <w:ilvl w:val="0"/>
          <w:numId w:val="3"/>
        </w:numPr>
        <w:tabs>
          <w:tab w:val="left" w:pos="940"/>
        </w:tabs>
        <w:spacing w:before="5" w:line="360" w:lineRule="auto"/>
        <w:ind w:left="426" w:right="396" w:hanging="426"/>
        <w:rPr>
          <w:rFonts w:asciiTheme="minorHAnsi" w:hAnsiTheme="minorHAnsi" w:cstheme="minorHAnsi"/>
          <w:color w:val="181818"/>
          <w:lang w:val="it-IT"/>
        </w:rPr>
      </w:pPr>
      <w:r w:rsidRPr="007A5CAE">
        <w:rPr>
          <w:rFonts w:asciiTheme="minorHAnsi" w:hAnsiTheme="minorHAnsi" w:cstheme="minorHAnsi"/>
          <w:color w:val="181818"/>
          <w:u w:val="thick" w:color="181818"/>
          <w:lang w:val="it-IT"/>
        </w:rPr>
        <w:t>di considerare</w:t>
      </w:r>
      <w:r w:rsidRPr="007A5CAE">
        <w:rPr>
          <w:rFonts w:asciiTheme="minorHAnsi" w:hAnsiTheme="minorHAnsi" w:cstheme="minorHAnsi"/>
          <w:color w:val="181818"/>
          <w:lang w:val="it-IT"/>
        </w:rPr>
        <w:t xml:space="preserve"> remunerativa l'offerta economica presentata giacché per la sua formulazione ha preso atto e tenuto conto: </w:t>
      </w:r>
    </w:p>
    <w:p w:rsidR="00A32B84" w:rsidRPr="007A5CAE" w:rsidRDefault="00A32B84" w:rsidP="00A32B84">
      <w:pPr>
        <w:pStyle w:val="Paragrafoelenco"/>
        <w:numPr>
          <w:ilvl w:val="2"/>
          <w:numId w:val="5"/>
        </w:numPr>
        <w:tabs>
          <w:tab w:val="left" w:pos="1545"/>
        </w:tabs>
        <w:spacing w:before="9" w:line="360" w:lineRule="auto"/>
        <w:ind w:left="709" w:right="386" w:hanging="283"/>
        <w:rPr>
          <w:rFonts w:asciiTheme="minorHAnsi" w:hAnsiTheme="minorHAnsi" w:cstheme="minorHAnsi"/>
          <w:lang w:val="it-IT"/>
        </w:rPr>
      </w:pPr>
      <w:r w:rsidRPr="007A5CAE">
        <w:rPr>
          <w:rFonts w:asciiTheme="minorHAnsi" w:hAnsiTheme="minorHAnsi" w:cstheme="minorHAnsi"/>
          <w:color w:val="181818"/>
          <w:lang w:val="it-IT"/>
        </w:rPr>
        <w:t>delle condizioni contrattuali e degli oneri compresi quelli eventuali relativi in materia di sicurezza, di assicurazione, retribuzione e condizioni di lavoro e di previdenza e assistenza in vigore;</w:t>
      </w:r>
    </w:p>
    <w:p w:rsidR="00A32B84" w:rsidRPr="007A5CAE" w:rsidRDefault="00A32B84" w:rsidP="00A32B84">
      <w:pPr>
        <w:pStyle w:val="Paragrafoelenco"/>
        <w:numPr>
          <w:ilvl w:val="2"/>
          <w:numId w:val="5"/>
        </w:numPr>
        <w:tabs>
          <w:tab w:val="left" w:pos="1565"/>
        </w:tabs>
        <w:spacing w:before="3" w:line="360" w:lineRule="auto"/>
        <w:ind w:left="709" w:right="392" w:hanging="283"/>
        <w:rPr>
          <w:rFonts w:asciiTheme="minorHAnsi" w:hAnsiTheme="minorHAnsi" w:cstheme="minorHAnsi"/>
          <w:lang w:val="it-IT"/>
        </w:rPr>
      </w:pPr>
      <w:r w:rsidRPr="007A5CAE">
        <w:rPr>
          <w:rFonts w:asciiTheme="minorHAnsi" w:hAnsiTheme="minorHAnsi" w:cstheme="minorHAnsi"/>
          <w:color w:val="181818"/>
          <w:lang w:val="it-IT"/>
        </w:rPr>
        <w:t>di tutte le circostanze generali, particolari e locali, nessuna esclusa ed eccettuata, che possono avere influito o influire sulle conduzioni contrattuali, sulla prestazione dei servizi/fornitura e sulla determinazione della propria offerta;</w:t>
      </w:r>
    </w:p>
    <w:p w:rsidR="00A32B84" w:rsidRPr="007A5CAE" w:rsidRDefault="00A32B84" w:rsidP="00A32B84">
      <w:pPr>
        <w:pStyle w:val="Paragrafoelenco"/>
        <w:numPr>
          <w:ilvl w:val="0"/>
          <w:numId w:val="3"/>
        </w:numPr>
        <w:tabs>
          <w:tab w:val="left" w:pos="940"/>
        </w:tabs>
        <w:spacing w:line="360" w:lineRule="auto"/>
        <w:ind w:left="426" w:hanging="426"/>
        <w:rPr>
          <w:rFonts w:asciiTheme="minorHAnsi" w:hAnsiTheme="minorHAnsi" w:cstheme="minorHAnsi"/>
          <w:color w:val="181818"/>
          <w:lang w:val="it-IT"/>
        </w:rPr>
      </w:pPr>
      <w:r w:rsidRPr="007A5CAE">
        <w:rPr>
          <w:rFonts w:asciiTheme="minorHAnsi" w:hAnsiTheme="minorHAnsi" w:cstheme="minorHAnsi"/>
          <w:color w:val="181818"/>
          <w:lang w:val="it-IT"/>
        </w:rPr>
        <w:t>accetta, senza condizione o riserva alcuna, tutte le norme e disposizioni contenute nella nel bando/disciplinare di gara, nel capitolato speciale d'appalto e nella documentazione di gara;</w:t>
      </w:r>
    </w:p>
    <w:p w:rsidR="00A32B84" w:rsidRPr="007A5CAE" w:rsidRDefault="00A32B84" w:rsidP="00A32B84">
      <w:pPr>
        <w:pStyle w:val="Paragrafoelenco"/>
        <w:numPr>
          <w:ilvl w:val="0"/>
          <w:numId w:val="3"/>
        </w:numPr>
        <w:tabs>
          <w:tab w:val="left" w:pos="940"/>
        </w:tabs>
        <w:spacing w:line="360" w:lineRule="auto"/>
        <w:ind w:left="425" w:right="397" w:hanging="425"/>
        <w:rPr>
          <w:rFonts w:asciiTheme="minorHAnsi" w:hAnsiTheme="minorHAnsi" w:cstheme="minorHAnsi"/>
          <w:color w:val="181818"/>
          <w:lang w:val="it-IT"/>
        </w:rPr>
      </w:pPr>
      <w:r w:rsidRPr="007A5CAE">
        <w:rPr>
          <w:rFonts w:asciiTheme="minorHAnsi" w:hAnsiTheme="minorHAnsi" w:cstheme="minorHAnsi"/>
          <w:color w:val="181818"/>
          <w:lang w:val="it-IT"/>
        </w:rPr>
        <w:t>di impegnarsi nel caso risultasse aggiudicatario, ad osservare le norme e le prescrizioni che sono previste volte al contrasto preventivo dell'infiltrazione mafiosa nei cantieri;</w:t>
      </w:r>
    </w:p>
    <w:p w:rsidR="00D02DA0" w:rsidRPr="007A5CAE" w:rsidRDefault="00A32B84" w:rsidP="00D02DA0">
      <w:pPr>
        <w:pStyle w:val="Paragrafoelenco"/>
        <w:numPr>
          <w:ilvl w:val="0"/>
          <w:numId w:val="3"/>
        </w:numPr>
        <w:tabs>
          <w:tab w:val="left" w:pos="940"/>
        </w:tabs>
        <w:spacing w:line="360" w:lineRule="auto"/>
        <w:ind w:left="426" w:right="391" w:hanging="426"/>
        <w:rPr>
          <w:rFonts w:asciiTheme="minorHAnsi" w:hAnsiTheme="minorHAnsi" w:cstheme="minorHAnsi"/>
          <w:color w:val="181818"/>
          <w:lang w:val="it-IT"/>
        </w:rPr>
      </w:pPr>
      <w:r w:rsidRPr="007A5CAE">
        <w:rPr>
          <w:rFonts w:asciiTheme="minorHAnsi" w:hAnsiTheme="minorHAnsi" w:cstheme="minorHAnsi"/>
          <w:color w:val="181818"/>
          <w:lang w:val="it-IT"/>
        </w:rPr>
        <w:t xml:space="preserve">di </w:t>
      </w:r>
      <w:r w:rsidRPr="007A5CAE">
        <w:rPr>
          <w:rFonts w:asciiTheme="minorHAnsi" w:hAnsiTheme="minorHAnsi" w:cstheme="minorHAnsi"/>
          <w:color w:val="181818"/>
          <w:u w:val="thick" w:color="181818"/>
          <w:lang w:val="it-IT"/>
        </w:rPr>
        <w:t>impegnarsi al rispetto degl</w:t>
      </w:r>
      <w:r w:rsidRPr="007A5CAE">
        <w:rPr>
          <w:rFonts w:asciiTheme="minorHAnsi" w:hAnsiTheme="minorHAnsi" w:cstheme="minorHAnsi"/>
          <w:color w:val="181818"/>
          <w:lang w:val="it-IT"/>
        </w:rPr>
        <w:t>i obblighi derivanti dall'eventuale adozione del Codice Etico da parte della Stazione Appaltante e si impegna, in caso di aggiudicazione, ad osservare e a far osservare ai propri dipendenti e collaboratori, per quanto applicabile, il suddetto codice, pena la risoluzione del contratto;</w:t>
      </w:r>
    </w:p>
    <w:p w:rsidR="00D02DA0" w:rsidRPr="007A5CAE" w:rsidRDefault="00D02DA0" w:rsidP="00D02DA0">
      <w:pPr>
        <w:pStyle w:val="Paragrafoelenco"/>
        <w:numPr>
          <w:ilvl w:val="0"/>
          <w:numId w:val="3"/>
        </w:numPr>
        <w:tabs>
          <w:tab w:val="left" w:pos="940"/>
        </w:tabs>
        <w:spacing w:line="360" w:lineRule="auto"/>
        <w:ind w:left="426" w:right="391" w:hanging="426"/>
        <w:rPr>
          <w:rFonts w:asciiTheme="minorHAnsi" w:hAnsiTheme="minorHAnsi" w:cstheme="minorHAnsi"/>
          <w:color w:val="181818"/>
          <w:lang w:val="it-IT"/>
        </w:rPr>
      </w:pPr>
      <w:r w:rsidRPr="007A5CAE">
        <w:rPr>
          <w:rFonts w:asciiTheme="minorHAnsi" w:hAnsiTheme="minorHAnsi" w:cstheme="minorHAnsi"/>
          <w:color w:val="161616"/>
          <w:lang w:val="it-IT"/>
        </w:rPr>
        <w:t xml:space="preserve">qualora un partecipante alla gara eserciti la facoltà di </w:t>
      </w:r>
      <w:r w:rsidRPr="007A5CAE">
        <w:rPr>
          <w:rFonts w:asciiTheme="minorHAnsi" w:hAnsiTheme="minorHAnsi" w:cstheme="minorHAnsi"/>
          <w:color w:val="343434"/>
          <w:lang w:val="it-IT"/>
        </w:rPr>
        <w:t>"</w:t>
      </w:r>
      <w:r w:rsidRPr="007A5CAE">
        <w:rPr>
          <w:rFonts w:asciiTheme="minorHAnsi" w:hAnsiTheme="minorHAnsi" w:cstheme="minorHAnsi"/>
          <w:color w:val="161616"/>
          <w:lang w:val="it-IT"/>
        </w:rPr>
        <w:t>accesso agli atti"</w:t>
      </w:r>
    </w:p>
    <w:p w:rsidR="00D02DA0" w:rsidRPr="007A5CAE" w:rsidRDefault="00D02DA0" w:rsidP="00D02DA0">
      <w:pPr>
        <w:pStyle w:val="Paragrafoelenco"/>
        <w:numPr>
          <w:ilvl w:val="0"/>
          <w:numId w:val="6"/>
        </w:numPr>
        <w:tabs>
          <w:tab w:val="left" w:pos="940"/>
        </w:tabs>
        <w:spacing w:line="360" w:lineRule="auto"/>
        <w:ind w:right="391"/>
        <w:rPr>
          <w:rFonts w:asciiTheme="minorHAnsi" w:hAnsiTheme="minorHAnsi" w:cstheme="minorHAnsi"/>
          <w:color w:val="181818"/>
          <w:lang w:val="it-IT"/>
        </w:rPr>
      </w:pPr>
      <w:r w:rsidRPr="007A5CAE">
        <w:rPr>
          <w:rFonts w:asciiTheme="minorHAnsi" w:hAnsiTheme="minorHAnsi" w:cstheme="minorHAnsi"/>
          <w:color w:val="161616"/>
        </w:rPr>
        <w:t xml:space="preserve"> </w:t>
      </w:r>
      <w:proofErr w:type="spellStart"/>
      <w:r w:rsidRPr="007A5CAE">
        <w:rPr>
          <w:rFonts w:asciiTheme="minorHAnsi" w:hAnsiTheme="minorHAnsi" w:cstheme="minorHAnsi"/>
          <w:color w:val="161616"/>
          <w:u w:val="single"/>
        </w:rPr>
        <w:t>autorizza</w:t>
      </w:r>
      <w:proofErr w:type="spellEnd"/>
      <w:r w:rsidRPr="007A5CAE">
        <w:rPr>
          <w:rFonts w:asciiTheme="minorHAnsi" w:hAnsiTheme="minorHAnsi" w:cstheme="minorHAnsi"/>
          <w:color w:val="161616"/>
        </w:rPr>
        <w:t xml:space="preserve">, la </w:t>
      </w:r>
      <w:proofErr w:type="spellStart"/>
      <w:r w:rsidRPr="007A5CAE">
        <w:rPr>
          <w:rFonts w:asciiTheme="minorHAnsi" w:hAnsiTheme="minorHAnsi" w:cstheme="minorHAnsi"/>
          <w:color w:val="161616"/>
        </w:rPr>
        <w:t>stazione</w:t>
      </w:r>
      <w:proofErr w:type="spellEnd"/>
      <w:r w:rsidRPr="007A5CAE">
        <w:rPr>
          <w:rFonts w:asciiTheme="minorHAnsi" w:hAnsiTheme="minorHAnsi" w:cstheme="minorHAnsi"/>
          <w:color w:val="161616"/>
        </w:rPr>
        <w:t xml:space="preserve"> </w:t>
      </w:r>
      <w:proofErr w:type="spellStart"/>
      <w:r w:rsidRPr="007A5CAE">
        <w:rPr>
          <w:rFonts w:asciiTheme="minorHAnsi" w:hAnsiTheme="minorHAnsi" w:cstheme="minorHAnsi"/>
          <w:color w:val="161616"/>
        </w:rPr>
        <w:t>appaltante</w:t>
      </w:r>
      <w:proofErr w:type="spellEnd"/>
      <w:r w:rsidRPr="007A5CAE">
        <w:rPr>
          <w:rFonts w:asciiTheme="minorHAnsi" w:hAnsiTheme="minorHAnsi" w:cstheme="minorHAnsi"/>
          <w:color w:val="161616"/>
        </w:rPr>
        <w:t xml:space="preserve"> a </w:t>
      </w:r>
      <w:proofErr w:type="spellStart"/>
      <w:r w:rsidRPr="007A5CAE">
        <w:rPr>
          <w:rFonts w:asciiTheme="minorHAnsi" w:hAnsiTheme="minorHAnsi" w:cstheme="minorHAnsi"/>
          <w:color w:val="161616"/>
        </w:rPr>
        <w:t>rilasciare</w:t>
      </w:r>
      <w:proofErr w:type="spellEnd"/>
      <w:r w:rsidRPr="007A5CAE">
        <w:rPr>
          <w:rFonts w:asciiTheme="minorHAnsi" w:hAnsiTheme="minorHAnsi" w:cstheme="minorHAnsi"/>
          <w:color w:val="161616"/>
        </w:rPr>
        <w:t xml:space="preserve"> </w:t>
      </w:r>
      <w:proofErr w:type="spellStart"/>
      <w:r w:rsidRPr="007A5CAE">
        <w:rPr>
          <w:rFonts w:asciiTheme="minorHAnsi" w:hAnsiTheme="minorHAnsi" w:cstheme="minorHAnsi"/>
          <w:color w:val="161616"/>
        </w:rPr>
        <w:t>copia</w:t>
      </w:r>
      <w:proofErr w:type="spellEnd"/>
      <w:r w:rsidRPr="007A5CAE">
        <w:rPr>
          <w:rFonts w:asciiTheme="minorHAnsi" w:hAnsiTheme="minorHAnsi" w:cstheme="minorHAnsi"/>
          <w:color w:val="161616"/>
        </w:rPr>
        <w:t xml:space="preserve"> di </w:t>
      </w:r>
      <w:proofErr w:type="spellStart"/>
      <w:r w:rsidRPr="007A5CAE">
        <w:rPr>
          <w:rFonts w:asciiTheme="minorHAnsi" w:hAnsiTheme="minorHAnsi" w:cstheme="minorHAnsi"/>
          <w:color w:val="161616"/>
        </w:rPr>
        <w:t>tutta</w:t>
      </w:r>
      <w:proofErr w:type="spellEnd"/>
      <w:r w:rsidRPr="007A5CAE">
        <w:rPr>
          <w:rFonts w:asciiTheme="minorHAnsi" w:hAnsiTheme="minorHAnsi" w:cstheme="minorHAnsi"/>
          <w:color w:val="161616"/>
        </w:rPr>
        <w:t xml:space="preserve"> la </w:t>
      </w:r>
      <w:proofErr w:type="spellStart"/>
      <w:r w:rsidRPr="007A5CAE">
        <w:rPr>
          <w:rFonts w:asciiTheme="minorHAnsi" w:hAnsiTheme="minorHAnsi" w:cstheme="minorHAnsi"/>
          <w:color w:val="161616"/>
        </w:rPr>
        <w:t>documentazione</w:t>
      </w:r>
      <w:proofErr w:type="spellEnd"/>
      <w:r w:rsidRPr="007A5CAE">
        <w:rPr>
          <w:rFonts w:asciiTheme="minorHAnsi" w:hAnsiTheme="minorHAnsi" w:cstheme="minorHAnsi"/>
          <w:color w:val="161616"/>
        </w:rPr>
        <w:t xml:space="preserve"> </w:t>
      </w:r>
      <w:proofErr w:type="spellStart"/>
      <w:r w:rsidRPr="007A5CAE">
        <w:rPr>
          <w:rFonts w:asciiTheme="minorHAnsi" w:hAnsiTheme="minorHAnsi" w:cstheme="minorHAnsi"/>
          <w:color w:val="161616"/>
        </w:rPr>
        <w:t>presentata</w:t>
      </w:r>
      <w:proofErr w:type="spellEnd"/>
      <w:r w:rsidRPr="007A5CAE">
        <w:rPr>
          <w:rFonts w:asciiTheme="minorHAnsi" w:hAnsiTheme="minorHAnsi" w:cstheme="minorHAnsi"/>
          <w:color w:val="161616"/>
        </w:rPr>
        <w:t xml:space="preserve"> per la </w:t>
      </w:r>
      <w:proofErr w:type="spellStart"/>
      <w:r w:rsidRPr="007A5CAE">
        <w:rPr>
          <w:rFonts w:asciiTheme="minorHAnsi" w:hAnsiTheme="minorHAnsi" w:cstheme="minorHAnsi"/>
          <w:color w:val="161616"/>
        </w:rPr>
        <w:t>partecipazione</w:t>
      </w:r>
      <w:proofErr w:type="spellEnd"/>
      <w:r w:rsidRPr="007A5CAE">
        <w:rPr>
          <w:rFonts w:asciiTheme="minorHAnsi" w:hAnsiTheme="minorHAnsi" w:cstheme="minorHAnsi"/>
          <w:color w:val="161616"/>
        </w:rPr>
        <w:t xml:space="preserve"> alla </w:t>
      </w:r>
      <w:proofErr w:type="spellStart"/>
      <w:r w:rsidRPr="007A5CAE">
        <w:rPr>
          <w:rFonts w:asciiTheme="minorHAnsi" w:hAnsiTheme="minorHAnsi" w:cstheme="minorHAnsi"/>
          <w:color w:val="161616"/>
        </w:rPr>
        <w:t>gara</w:t>
      </w:r>
      <w:proofErr w:type="spellEnd"/>
    </w:p>
    <w:p w:rsidR="00D02DA0" w:rsidRPr="007A5CAE" w:rsidRDefault="00D02DA0" w:rsidP="00D02DA0">
      <w:pPr>
        <w:pStyle w:val="Paragrafoelenco"/>
        <w:tabs>
          <w:tab w:val="left" w:pos="940"/>
        </w:tabs>
        <w:spacing w:line="360" w:lineRule="auto"/>
        <w:ind w:left="1146" w:right="391"/>
        <w:rPr>
          <w:rFonts w:asciiTheme="minorHAnsi" w:hAnsiTheme="minorHAnsi" w:cstheme="minorHAnsi"/>
          <w:i/>
          <w:color w:val="161616"/>
        </w:rPr>
      </w:pPr>
      <w:proofErr w:type="spellStart"/>
      <w:r w:rsidRPr="007A5CAE">
        <w:rPr>
          <w:rFonts w:asciiTheme="minorHAnsi" w:hAnsiTheme="minorHAnsi" w:cstheme="minorHAnsi"/>
          <w:i/>
          <w:color w:val="161616"/>
        </w:rPr>
        <w:t>oppure</w:t>
      </w:r>
      <w:proofErr w:type="spellEnd"/>
    </w:p>
    <w:p w:rsidR="00A32B84" w:rsidRPr="007A5CAE" w:rsidRDefault="00D02DA0" w:rsidP="00D02DA0">
      <w:pPr>
        <w:pStyle w:val="Paragrafoelenco"/>
        <w:numPr>
          <w:ilvl w:val="0"/>
          <w:numId w:val="6"/>
        </w:numPr>
        <w:tabs>
          <w:tab w:val="left" w:pos="940"/>
        </w:tabs>
        <w:spacing w:line="360" w:lineRule="auto"/>
        <w:ind w:right="391"/>
        <w:rPr>
          <w:rFonts w:asciiTheme="minorHAnsi" w:hAnsiTheme="minorHAnsi" w:cstheme="minorHAnsi"/>
          <w:color w:val="181818"/>
          <w:lang w:val="it-IT"/>
        </w:rPr>
      </w:pPr>
      <w:r w:rsidRPr="007A5CAE">
        <w:rPr>
          <w:rFonts w:asciiTheme="minorHAnsi" w:hAnsiTheme="minorHAnsi" w:cstheme="minorHAnsi"/>
          <w:color w:val="161616"/>
          <w:u w:val="single"/>
          <w:lang w:val="it-IT"/>
        </w:rPr>
        <w:t xml:space="preserve"> non autorizza, la</w:t>
      </w:r>
      <w:r w:rsidRPr="007A5CAE">
        <w:rPr>
          <w:rFonts w:asciiTheme="minorHAnsi" w:hAnsiTheme="minorHAnsi" w:cstheme="minorHAnsi"/>
          <w:color w:val="161616"/>
          <w:lang w:val="it-IT"/>
        </w:rPr>
        <w:t xml:space="preserve"> stazione appaltante a rilasciare copia delle parti dell'offerta tecnica di seguito riportate, nonché delle spiegazioni che saranno eventualmente richieste in sede di verifica delle offerte anomale, in quanto </w:t>
      </w:r>
      <w:r w:rsidRPr="007A5CAE">
        <w:rPr>
          <w:rFonts w:asciiTheme="minorHAnsi" w:hAnsiTheme="minorHAnsi" w:cstheme="minorHAnsi"/>
          <w:i/>
          <w:color w:val="161616"/>
          <w:lang w:val="it-IT"/>
        </w:rPr>
        <w:t>[fornire adeguata motivazione ai sensi dell'</w:t>
      </w:r>
      <w:r w:rsidR="00104F7C" w:rsidRPr="007A5CAE">
        <w:rPr>
          <w:rFonts w:asciiTheme="minorHAnsi" w:hAnsiTheme="minorHAnsi" w:cstheme="minorHAnsi"/>
          <w:i/>
          <w:color w:val="161616"/>
          <w:lang w:val="it-IT"/>
        </w:rPr>
        <w:t xml:space="preserve">art. 35 del </w:t>
      </w:r>
      <w:proofErr w:type="spellStart"/>
      <w:r w:rsidR="00104F7C" w:rsidRPr="007A5CAE">
        <w:rPr>
          <w:rFonts w:asciiTheme="minorHAnsi" w:hAnsiTheme="minorHAnsi" w:cstheme="minorHAnsi"/>
          <w:i/>
          <w:color w:val="161616"/>
          <w:lang w:val="it-IT"/>
        </w:rPr>
        <w:t>D.Lgs.</w:t>
      </w:r>
      <w:proofErr w:type="spellEnd"/>
      <w:r w:rsidR="00104F7C" w:rsidRPr="007A5CAE">
        <w:rPr>
          <w:rFonts w:asciiTheme="minorHAnsi" w:hAnsiTheme="minorHAnsi" w:cstheme="minorHAnsi"/>
          <w:i/>
          <w:color w:val="161616"/>
          <w:lang w:val="it-IT"/>
        </w:rPr>
        <w:t xml:space="preserve"> 36/2023</w:t>
      </w:r>
      <w:r w:rsidRPr="007A5CAE">
        <w:rPr>
          <w:rFonts w:asciiTheme="minorHAnsi" w:hAnsiTheme="minorHAnsi" w:cstheme="minorHAnsi"/>
          <w:i/>
          <w:color w:val="161616"/>
          <w:lang w:val="it-IT"/>
        </w:rPr>
        <w:t xml:space="preserve"> in relazione alla presenza nella documentazione di segreti tecnico e/o commerciali]</w:t>
      </w:r>
    </w:p>
    <w:p w:rsidR="00662AA9" w:rsidRPr="007A5CAE" w:rsidRDefault="00662AA9" w:rsidP="00662AA9">
      <w:pPr>
        <w:pStyle w:val="Paragrafoelenco"/>
        <w:numPr>
          <w:ilvl w:val="0"/>
          <w:numId w:val="3"/>
        </w:numPr>
        <w:tabs>
          <w:tab w:val="left" w:pos="618"/>
        </w:tabs>
        <w:spacing w:line="360" w:lineRule="auto"/>
        <w:ind w:left="425" w:right="399" w:hanging="425"/>
        <w:rPr>
          <w:rFonts w:asciiTheme="minorHAnsi" w:hAnsiTheme="minorHAnsi" w:cstheme="minorHAnsi"/>
          <w:lang w:val="it-IT"/>
        </w:rPr>
      </w:pPr>
      <w:r w:rsidRPr="007A5CAE">
        <w:rPr>
          <w:rFonts w:asciiTheme="minorHAnsi" w:hAnsiTheme="minorHAnsi" w:cstheme="minorHAnsi"/>
          <w:color w:val="161616"/>
          <w:lang w:val="it-IT"/>
        </w:rPr>
        <w:t xml:space="preserve">di essere informato che il trattamento dei propri dati avverrà ai sensi e per gli effetti dell'articolo 13 del Regolamento UE 2016/679, e che i dati personali raccolti saranno trattati, anche con strumenti informatici, esclusivamente nell'ambito della presente gara </w:t>
      </w:r>
      <w:r w:rsidRPr="007A5CAE">
        <w:rPr>
          <w:rFonts w:asciiTheme="minorHAnsi" w:hAnsiTheme="minorHAnsi" w:cstheme="minorHAnsi"/>
          <w:lang w:val="it-IT"/>
        </w:rPr>
        <w:t>e, con la firma in calce, di prestare il consenso al trattamento.</w:t>
      </w:r>
    </w:p>
    <w:p w:rsidR="00662AA9" w:rsidRPr="007A5CAE" w:rsidRDefault="00662AA9" w:rsidP="00662AA9">
      <w:pPr>
        <w:pStyle w:val="Paragrafoelenco"/>
        <w:numPr>
          <w:ilvl w:val="0"/>
          <w:numId w:val="3"/>
        </w:numPr>
        <w:tabs>
          <w:tab w:val="left" w:pos="618"/>
        </w:tabs>
        <w:spacing w:line="360" w:lineRule="auto"/>
        <w:ind w:left="425" w:right="399" w:hanging="425"/>
        <w:rPr>
          <w:rFonts w:asciiTheme="minorHAnsi" w:hAnsiTheme="minorHAnsi" w:cstheme="minorHAnsi"/>
          <w:lang w:val="it-IT"/>
        </w:rPr>
      </w:pPr>
      <w:r w:rsidRPr="007A5CAE">
        <w:rPr>
          <w:rFonts w:asciiTheme="minorHAnsi" w:hAnsiTheme="minorHAnsi" w:cstheme="minorHAnsi"/>
          <w:color w:val="161616"/>
          <w:lang w:val="it-IT"/>
        </w:rPr>
        <w:t>di prendere atto che l'affidamento del servizio in oggetto comporta il trattamento di dati personali, e di impegnarsi, nel caso risultasse aggiudicatario, ai sensi e per gli effetti della normativa vigente in materia di protezione dei dati personali, ad accettare, senza riserve, la nomina di responsabile esterno del trattamento dei dati che la Stazione Appaltante formalizzerà nei suoi confronti all'esito della stipula del contratto.</w:t>
      </w:r>
    </w:p>
    <w:p w:rsidR="00662AA9" w:rsidRPr="007A5CAE" w:rsidRDefault="00662AA9" w:rsidP="00662AA9">
      <w:pPr>
        <w:pStyle w:val="Paragrafoelenco"/>
        <w:numPr>
          <w:ilvl w:val="0"/>
          <w:numId w:val="3"/>
        </w:numPr>
        <w:tabs>
          <w:tab w:val="left" w:pos="618"/>
          <w:tab w:val="left" w:pos="5202"/>
          <w:tab w:val="left" w:pos="7143"/>
        </w:tabs>
        <w:spacing w:line="360" w:lineRule="auto"/>
        <w:ind w:left="425" w:right="407" w:hanging="425"/>
        <w:rPr>
          <w:rFonts w:asciiTheme="minorHAnsi" w:hAnsiTheme="minorHAnsi" w:cstheme="minorHAnsi"/>
          <w:lang w:val="it-IT"/>
        </w:rPr>
      </w:pPr>
      <w:r w:rsidRPr="007A5CAE">
        <w:rPr>
          <w:rFonts w:asciiTheme="minorHAnsi" w:hAnsiTheme="minorHAnsi" w:cstheme="minorHAnsi"/>
          <w:b/>
          <w:color w:val="161616"/>
          <w:lang w:val="it-IT"/>
        </w:rPr>
        <w:lastRenderedPageBreak/>
        <w:t xml:space="preserve">(Per gli operatori economici ammessi al concordato preventivo con continuità aziendale di cui all'art. 186 bis del R.D. 16 marzo 1942, n. 267) </w:t>
      </w:r>
      <w:r w:rsidRPr="007A5CAE">
        <w:rPr>
          <w:rFonts w:asciiTheme="minorHAnsi" w:hAnsiTheme="minorHAnsi" w:cstheme="minorHAnsi"/>
          <w:color w:val="161616"/>
          <w:lang w:val="it-IT"/>
        </w:rPr>
        <w:t>ad integrazione di quanto indicato nella parte lii, sez</w:t>
      </w:r>
      <w:r w:rsidRPr="007A5CAE">
        <w:rPr>
          <w:rFonts w:asciiTheme="minorHAnsi" w:hAnsiTheme="minorHAnsi" w:cstheme="minorHAnsi"/>
          <w:color w:val="424242"/>
          <w:lang w:val="it-IT"/>
        </w:rPr>
        <w:t xml:space="preserve">. </w:t>
      </w:r>
      <w:r w:rsidRPr="007A5CAE">
        <w:rPr>
          <w:rFonts w:asciiTheme="minorHAnsi" w:hAnsiTheme="minorHAnsi" w:cstheme="minorHAnsi"/>
          <w:color w:val="161616"/>
          <w:lang w:val="it-IT"/>
        </w:rPr>
        <w:t>C, lett. d) del DGUE, indica i seguenti estremi del provvedimento di ammissione al concordato e del provvedimento di autorizzazione a partecipare alle gare</w:t>
      </w:r>
      <w:r w:rsidRPr="007A5CAE">
        <w:rPr>
          <w:rFonts w:asciiTheme="minorHAnsi" w:hAnsiTheme="minorHAnsi" w:cstheme="minorHAnsi"/>
          <w:color w:val="161616"/>
          <w:u w:val="single" w:color="151515"/>
          <w:lang w:val="it-IT"/>
        </w:rPr>
        <w:tab/>
      </w:r>
      <w:r w:rsidRPr="007A5CAE">
        <w:rPr>
          <w:rFonts w:asciiTheme="minorHAnsi" w:hAnsiTheme="minorHAnsi" w:cstheme="minorHAnsi"/>
          <w:color w:val="161616"/>
          <w:lang w:val="it-IT"/>
        </w:rPr>
        <w:t xml:space="preserve">rilasciati dal Tribunale di__ nonché dichiara di non partecipare alla gara quale mandataria di un raggruppamento temporaneo di imprese e che le altre imprese aderenti al raggruppamento non sono assoggettate ad una procedura concorsuale ai sensi dell' art </w:t>
      </w:r>
      <w:r w:rsidRPr="007A5CAE">
        <w:rPr>
          <w:rFonts w:asciiTheme="minorHAnsi" w:hAnsiTheme="minorHAnsi" w:cstheme="minorHAnsi"/>
          <w:color w:val="424242"/>
          <w:lang w:val="it-IT"/>
        </w:rPr>
        <w:t xml:space="preserve">. </w:t>
      </w:r>
      <w:r w:rsidRPr="007A5CAE">
        <w:rPr>
          <w:rFonts w:asciiTheme="minorHAnsi" w:hAnsiTheme="minorHAnsi" w:cstheme="minorHAnsi"/>
          <w:color w:val="161616"/>
          <w:lang w:val="it-IT"/>
        </w:rPr>
        <w:t>186 bis, comma 6 del R</w:t>
      </w:r>
      <w:r w:rsidRPr="007A5CAE">
        <w:rPr>
          <w:rFonts w:asciiTheme="minorHAnsi" w:hAnsiTheme="minorHAnsi" w:cstheme="minorHAnsi"/>
          <w:color w:val="525252"/>
          <w:lang w:val="it-IT"/>
        </w:rPr>
        <w:t>.</w:t>
      </w:r>
      <w:r w:rsidRPr="007A5CAE">
        <w:rPr>
          <w:rFonts w:asciiTheme="minorHAnsi" w:hAnsiTheme="minorHAnsi" w:cstheme="minorHAnsi"/>
          <w:color w:val="161616"/>
          <w:lang w:val="it-IT"/>
        </w:rPr>
        <w:t>D. 16 marzo 1942, n. 267.</w:t>
      </w:r>
    </w:p>
    <w:p w:rsidR="00662AA9" w:rsidRPr="007A5CAE" w:rsidRDefault="00662AA9" w:rsidP="00662AA9">
      <w:pPr>
        <w:pStyle w:val="Paragrafoelenco"/>
        <w:numPr>
          <w:ilvl w:val="0"/>
          <w:numId w:val="3"/>
        </w:numPr>
        <w:tabs>
          <w:tab w:val="left" w:pos="618"/>
        </w:tabs>
        <w:spacing w:line="360" w:lineRule="auto"/>
        <w:ind w:left="425" w:right="401" w:hanging="425"/>
        <w:rPr>
          <w:rFonts w:asciiTheme="minorHAnsi" w:hAnsiTheme="minorHAnsi" w:cstheme="minorHAnsi"/>
          <w:color w:val="161616"/>
          <w:lang w:val="it-IT"/>
        </w:rPr>
      </w:pPr>
      <w:r w:rsidRPr="007A5CAE">
        <w:rPr>
          <w:rFonts w:asciiTheme="minorHAnsi" w:hAnsiTheme="minorHAnsi" w:cstheme="minorHAnsi"/>
          <w:i/>
          <w:color w:val="161616"/>
          <w:lang w:val="it-IT"/>
        </w:rPr>
        <w:t xml:space="preserve">[Eventuale, solo nel caso in cui l'operatore economico intenda avvalersi per l'esecuzione dell'appalto di contratti continuativi di cooperazione sottoscritti in epoca anteriore alla indizione della gara] </w:t>
      </w:r>
      <w:r w:rsidRPr="007A5CAE">
        <w:rPr>
          <w:rFonts w:asciiTheme="minorHAnsi" w:hAnsiTheme="minorHAnsi" w:cstheme="minorHAnsi"/>
          <w:color w:val="161616"/>
          <w:lang w:val="it-IT"/>
        </w:rPr>
        <w:t>la sussistenza di contratti continuativi di cooperazione, servizio e/o fornitura sottoscritti in epoca anteriore alla indizione della procedurali gara di cui il concorrente intende avvalersi nell'esecuzione dell'appalto, con l'impegno, in caso di aggiudicazione, di produrre detti contratti prima della sottoscrizione del contratto di appalto.</w:t>
      </w:r>
    </w:p>
    <w:p w:rsidR="00662AA9" w:rsidRPr="007A5CAE" w:rsidRDefault="00662AA9" w:rsidP="00662AA9">
      <w:pPr>
        <w:pStyle w:val="Paragrafoelenco"/>
        <w:numPr>
          <w:ilvl w:val="0"/>
          <w:numId w:val="3"/>
        </w:numPr>
        <w:tabs>
          <w:tab w:val="left" w:pos="575"/>
          <w:tab w:val="left" w:pos="618"/>
        </w:tabs>
        <w:spacing w:line="360" w:lineRule="auto"/>
        <w:ind w:left="425" w:right="417" w:hanging="425"/>
        <w:rPr>
          <w:rFonts w:asciiTheme="minorHAnsi" w:hAnsiTheme="minorHAnsi" w:cstheme="minorHAnsi"/>
          <w:color w:val="161616"/>
          <w:lang w:val="it-IT"/>
        </w:rPr>
      </w:pPr>
      <w:r w:rsidRPr="007A5CAE">
        <w:rPr>
          <w:rFonts w:asciiTheme="minorHAnsi" w:hAnsiTheme="minorHAnsi" w:cstheme="minorHAnsi"/>
          <w:color w:val="161616"/>
          <w:lang w:val="it-IT"/>
        </w:rPr>
        <w:t>di disporre di individuare all'interno della propria organizzazione un "Responsabile Tecnico" del servizio in oggetto;</w:t>
      </w:r>
    </w:p>
    <w:p w:rsidR="00662AA9" w:rsidRPr="007A5CAE" w:rsidRDefault="00662AA9" w:rsidP="00662AA9">
      <w:pPr>
        <w:pStyle w:val="Paragrafoelenco"/>
        <w:numPr>
          <w:ilvl w:val="0"/>
          <w:numId w:val="3"/>
        </w:numPr>
        <w:tabs>
          <w:tab w:val="left" w:pos="588"/>
          <w:tab w:val="left" w:pos="618"/>
        </w:tabs>
        <w:spacing w:line="360" w:lineRule="auto"/>
        <w:ind w:left="425" w:right="413" w:hanging="425"/>
        <w:rPr>
          <w:rFonts w:asciiTheme="minorHAnsi" w:hAnsiTheme="minorHAnsi" w:cstheme="minorHAnsi"/>
          <w:color w:val="161616"/>
          <w:lang w:val="it-IT"/>
        </w:rPr>
      </w:pPr>
      <w:r w:rsidRPr="007A5CAE">
        <w:rPr>
          <w:rFonts w:asciiTheme="minorHAnsi" w:hAnsiTheme="minorHAnsi" w:cstheme="minorHAnsi"/>
          <w:color w:val="161616"/>
          <w:lang w:val="it-IT"/>
        </w:rPr>
        <w:t>che gli operatori di biblioteca che verranno impiegati nei servizi oggetto del presente appalto sono in possesso delle qualifiche e competenze minime richieste nel capitolato speciale d'appalto;</w:t>
      </w:r>
    </w:p>
    <w:p w:rsidR="00662AA9" w:rsidRPr="007A5CAE" w:rsidRDefault="00662AA9" w:rsidP="00662AA9">
      <w:pPr>
        <w:pStyle w:val="Paragrafoelenco"/>
        <w:numPr>
          <w:ilvl w:val="0"/>
          <w:numId w:val="3"/>
        </w:numPr>
        <w:spacing w:before="5" w:line="360" w:lineRule="auto"/>
        <w:ind w:left="426" w:right="416" w:hanging="426"/>
        <w:rPr>
          <w:rFonts w:asciiTheme="minorHAnsi" w:hAnsiTheme="minorHAnsi" w:cstheme="minorHAnsi"/>
          <w:color w:val="161616"/>
          <w:lang w:val="it-IT"/>
        </w:rPr>
      </w:pPr>
      <w:r w:rsidRPr="007A5CAE">
        <w:rPr>
          <w:rFonts w:asciiTheme="minorHAnsi" w:hAnsiTheme="minorHAnsi" w:cstheme="minorHAnsi"/>
          <w:color w:val="161616"/>
          <w:lang w:val="it-IT"/>
        </w:rPr>
        <w:t>dichiara di aver conseguito un fatturato globale annuo, negli ultimi n</w:t>
      </w:r>
      <w:r w:rsidRPr="007A5CAE">
        <w:rPr>
          <w:rFonts w:asciiTheme="minorHAnsi" w:hAnsiTheme="minorHAnsi" w:cstheme="minorHAnsi"/>
          <w:color w:val="424242"/>
          <w:lang w:val="it-IT"/>
        </w:rPr>
        <w:t>.</w:t>
      </w:r>
      <w:r w:rsidRPr="007A5CAE">
        <w:rPr>
          <w:rFonts w:asciiTheme="minorHAnsi" w:hAnsiTheme="minorHAnsi" w:cstheme="minorHAnsi"/>
          <w:color w:val="161616"/>
          <w:lang w:val="it-IT"/>
        </w:rPr>
        <w:t>3 esercizi finanziari per un importo complessivo almeno pari € 100.000,00 IVA esclusa;</w:t>
      </w:r>
    </w:p>
    <w:p w:rsidR="00662AA9" w:rsidRPr="007A5CAE" w:rsidRDefault="00662AA9" w:rsidP="00662AA9">
      <w:pPr>
        <w:pStyle w:val="Paragrafoelenco"/>
        <w:numPr>
          <w:ilvl w:val="0"/>
          <w:numId w:val="3"/>
        </w:numPr>
        <w:spacing w:before="5" w:line="360" w:lineRule="auto"/>
        <w:ind w:left="426" w:right="416" w:hanging="426"/>
        <w:rPr>
          <w:rFonts w:asciiTheme="minorHAnsi" w:hAnsiTheme="minorHAnsi" w:cstheme="minorHAnsi"/>
          <w:color w:val="161616"/>
          <w:lang w:val="it-IT"/>
        </w:rPr>
      </w:pPr>
      <w:r w:rsidRPr="007A5CAE">
        <w:rPr>
          <w:rFonts w:asciiTheme="minorHAnsi" w:hAnsiTheme="minorHAnsi" w:cstheme="minorHAnsi"/>
          <w:color w:val="161616"/>
          <w:lang w:val="it-IT"/>
        </w:rPr>
        <w:t>di aver svolto con buon esito e senza contenzioso, nell'ultimo triennio 2022-2023-2024 servizi analoghi a quelli oggetto dell'appalto in favore di Comuni o altri enti pubblici</w:t>
      </w:r>
      <w:r w:rsidR="00104F7C" w:rsidRPr="007A5CAE">
        <w:rPr>
          <w:rFonts w:asciiTheme="minorHAnsi" w:hAnsiTheme="minorHAnsi" w:cstheme="minorHAnsi"/>
          <w:color w:val="161616"/>
          <w:lang w:val="it-IT"/>
        </w:rPr>
        <w:t xml:space="preserve"> o privati</w:t>
      </w:r>
      <w:r w:rsidRPr="007A5CAE">
        <w:rPr>
          <w:rFonts w:asciiTheme="minorHAnsi" w:hAnsiTheme="minorHAnsi" w:cstheme="minorHAnsi"/>
          <w:color w:val="161616"/>
          <w:lang w:val="it-IT"/>
        </w:rPr>
        <w:t>, per un importo non inferiore ad €.30.000,00 (IVA esclusa) per ciascun anno;</w:t>
      </w:r>
    </w:p>
    <w:tbl>
      <w:tblPr>
        <w:tblStyle w:val="Grigliatabella"/>
        <w:tblW w:w="0" w:type="auto"/>
        <w:tblLook w:val="04A0" w:firstRow="1" w:lastRow="0" w:firstColumn="1" w:lastColumn="0" w:noHBand="0" w:noVBand="1"/>
      </w:tblPr>
      <w:tblGrid>
        <w:gridCol w:w="2399"/>
        <w:gridCol w:w="2393"/>
        <w:gridCol w:w="2432"/>
        <w:gridCol w:w="2404"/>
      </w:tblGrid>
      <w:tr w:rsidR="00662AA9" w:rsidRPr="007A5CAE" w:rsidTr="00CF4FA5">
        <w:tc>
          <w:tcPr>
            <w:tcW w:w="2491" w:type="dxa"/>
          </w:tcPr>
          <w:p w:rsidR="00662AA9" w:rsidRPr="007A5CAE" w:rsidRDefault="00662AA9" w:rsidP="00CF4FA5">
            <w:pPr>
              <w:pStyle w:val="Corpotesto"/>
              <w:spacing w:line="360" w:lineRule="auto"/>
              <w:rPr>
                <w:rFonts w:asciiTheme="minorHAnsi" w:hAnsiTheme="minorHAnsi" w:cstheme="minorHAnsi"/>
                <w:sz w:val="22"/>
                <w:szCs w:val="22"/>
                <w:lang w:val="it-IT"/>
              </w:rPr>
            </w:pPr>
            <w:r w:rsidRPr="007A5CAE">
              <w:rPr>
                <w:rFonts w:asciiTheme="minorHAnsi" w:hAnsiTheme="minorHAnsi" w:cstheme="minorHAnsi"/>
                <w:sz w:val="22"/>
                <w:szCs w:val="22"/>
                <w:lang w:val="it-IT"/>
              </w:rPr>
              <w:t>SERVIZIO</w:t>
            </w:r>
          </w:p>
        </w:tc>
        <w:tc>
          <w:tcPr>
            <w:tcW w:w="2491" w:type="dxa"/>
          </w:tcPr>
          <w:p w:rsidR="00662AA9" w:rsidRPr="007A5CAE" w:rsidRDefault="00662AA9" w:rsidP="00CF4FA5">
            <w:pPr>
              <w:pStyle w:val="Corpotesto"/>
              <w:spacing w:line="360" w:lineRule="auto"/>
              <w:rPr>
                <w:rFonts w:asciiTheme="minorHAnsi" w:hAnsiTheme="minorHAnsi" w:cstheme="minorHAnsi"/>
                <w:sz w:val="22"/>
                <w:szCs w:val="22"/>
                <w:lang w:val="it-IT"/>
              </w:rPr>
            </w:pPr>
            <w:r w:rsidRPr="007A5CAE">
              <w:rPr>
                <w:rFonts w:asciiTheme="minorHAnsi" w:hAnsiTheme="minorHAnsi" w:cstheme="minorHAnsi"/>
                <w:sz w:val="22"/>
                <w:szCs w:val="22"/>
                <w:lang w:val="it-IT"/>
              </w:rPr>
              <w:t xml:space="preserve">SVOLTO DAL …… AL </w:t>
            </w:r>
            <w:proofErr w:type="gramStart"/>
            <w:r w:rsidRPr="007A5CAE">
              <w:rPr>
                <w:rFonts w:asciiTheme="minorHAnsi" w:hAnsiTheme="minorHAnsi" w:cstheme="minorHAnsi"/>
                <w:sz w:val="22"/>
                <w:szCs w:val="22"/>
                <w:lang w:val="it-IT"/>
              </w:rPr>
              <w:t>…….</w:t>
            </w:r>
            <w:proofErr w:type="gramEnd"/>
          </w:p>
        </w:tc>
        <w:tc>
          <w:tcPr>
            <w:tcW w:w="2492" w:type="dxa"/>
          </w:tcPr>
          <w:p w:rsidR="00662AA9" w:rsidRPr="007A5CAE" w:rsidRDefault="00662AA9" w:rsidP="00CF4FA5">
            <w:pPr>
              <w:pStyle w:val="Corpotesto"/>
              <w:spacing w:line="360" w:lineRule="auto"/>
              <w:rPr>
                <w:rFonts w:asciiTheme="minorHAnsi" w:hAnsiTheme="minorHAnsi" w:cstheme="minorHAnsi"/>
                <w:sz w:val="22"/>
                <w:szCs w:val="22"/>
                <w:lang w:val="it-IT"/>
              </w:rPr>
            </w:pPr>
            <w:r w:rsidRPr="007A5CAE">
              <w:rPr>
                <w:rFonts w:asciiTheme="minorHAnsi" w:hAnsiTheme="minorHAnsi" w:cstheme="minorHAnsi"/>
                <w:sz w:val="22"/>
                <w:szCs w:val="22"/>
                <w:lang w:val="it-IT"/>
              </w:rPr>
              <w:t xml:space="preserve">DESTINATARIO </w:t>
            </w:r>
          </w:p>
        </w:tc>
        <w:tc>
          <w:tcPr>
            <w:tcW w:w="2492" w:type="dxa"/>
          </w:tcPr>
          <w:p w:rsidR="00662AA9" w:rsidRPr="007A5CAE" w:rsidRDefault="00662AA9" w:rsidP="00CF4FA5">
            <w:pPr>
              <w:pStyle w:val="Corpotesto"/>
              <w:spacing w:line="360" w:lineRule="auto"/>
              <w:rPr>
                <w:rFonts w:asciiTheme="minorHAnsi" w:hAnsiTheme="minorHAnsi" w:cstheme="minorHAnsi"/>
                <w:sz w:val="22"/>
                <w:szCs w:val="22"/>
                <w:lang w:val="it-IT"/>
              </w:rPr>
            </w:pPr>
            <w:r w:rsidRPr="007A5CAE">
              <w:rPr>
                <w:rFonts w:asciiTheme="minorHAnsi" w:hAnsiTheme="minorHAnsi" w:cstheme="minorHAnsi"/>
                <w:sz w:val="22"/>
                <w:szCs w:val="22"/>
                <w:lang w:val="it-IT"/>
              </w:rPr>
              <w:t>IMPORTO SERVIZIO ANNI 2022-2023- 2024 (IVA ESCLUSA)</w:t>
            </w:r>
          </w:p>
        </w:tc>
      </w:tr>
      <w:tr w:rsidR="00662AA9" w:rsidRPr="007A5CAE" w:rsidTr="00CF4FA5">
        <w:tc>
          <w:tcPr>
            <w:tcW w:w="2491"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1"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2"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2"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r>
      <w:tr w:rsidR="00662AA9" w:rsidRPr="007A5CAE" w:rsidTr="00CF4FA5">
        <w:tc>
          <w:tcPr>
            <w:tcW w:w="2491"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1"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2"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2"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r>
      <w:tr w:rsidR="00662AA9" w:rsidRPr="007A5CAE" w:rsidTr="00CF4FA5">
        <w:tc>
          <w:tcPr>
            <w:tcW w:w="2491"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1"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2"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2"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r>
      <w:tr w:rsidR="00662AA9" w:rsidRPr="007A5CAE" w:rsidTr="00CF4FA5">
        <w:tc>
          <w:tcPr>
            <w:tcW w:w="2491"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1"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2"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2"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r>
      <w:tr w:rsidR="00662AA9" w:rsidRPr="007A5CAE" w:rsidTr="00CF4FA5">
        <w:tc>
          <w:tcPr>
            <w:tcW w:w="2491"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1"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2"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2"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r>
      <w:tr w:rsidR="00662AA9" w:rsidRPr="007A5CAE" w:rsidTr="00CF4FA5">
        <w:tc>
          <w:tcPr>
            <w:tcW w:w="2491"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1"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2"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2"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r>
      <w:tr w:rsidR="00662AA9" w:rsidRPr="007A5CAE" w:rsidTr="00CF4FA5">
        <w:tc>
          <w:tcPr>
            <w:tcW w:w="2491"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1"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2"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2"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r>
      <w:tr w:rsidR="00662AA9" w:rsidRPr="007A5CAE" w:rsidTr="00CF4FA5">
        <w:tc>
          <w:tcPr>
            <w:tcW w:w="2491"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1"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2"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c>
          <w:tcPr>
            <w:tcW w:w="2492" w:type="dxa"/>
          </w:tcPr>
          <w:p w:rsidR="00662AA9" w:rsidRPr="007A5CAE" w:rsidRDefault="00662AA9" w:rsidP="00CF4FA5">
            <w:pPr>
              <w:pStyle w:val="Corpotesto"/>
              <w:spacing w:line="360" w:lineRule="auto"/>
              <w:rPr>
                <w:rFonts w:asciiTheme="minorHAnsi" w:hAnsiTheme="minorHAnsi" w:cstheme="minorHAnsi"/>
                <w:sz w:val="22"/>
                <w:szCs w:val="22"/>
                <w:lang w:val="it-IT"/>
              </w:rPr>
            </w:pPr>
          </w:p>
        </w:tc>
      </w:tr>
    </w:tbl>
    <w:p w:rsidR="00662AA9" w:rsidRPr="007A5CAE" w:rsidRDefault="00662AA9" w:rsidP="00662AA9">
      <w:pPr>
        <w:pStyle w:val="Paragrafoelenco"/>
        <w:numPr>
          <w:ilvl w:val="0"/>
          <w:numId w:val="3"/>
        </w:numPr>
        <w:spacing w:before="94" w:line="360" w:lineRule="auto"/>
        <w:ind w:left="426" w:hanging="426"/>
        <w:rPr>
          <w:rFonts w:asciiTheme="minorHAnsi" w:hAnsiTheme="minorHAnsi" w:cstheme="minorHAnsi"/>
          <w:color w:val="181818"/>
          <w:lang w:val="it-IT"/>
        </w:rPr>
      </w:pPr>
      <w:r w:rsidRPr="007A5CAE">
        <w:rPr>
          <w:rFonts w:asciiTheme="minorHAnsi" w:hAnsiTheme="minorHAnsi" w:cstheme="minorHAnsi"/>
          <w:color w:val="181818"/>
          <w:lang w:val="it-IT"/>
        </w:rPr>
        <w:t>di aver tenuto conto, nella preparazione della propria offerta:</w:t>
      </w:r>
    </w:p>
    <w:p w:rsidR="00662AA9" w:rsidRPr="007A5CAE" w:rsidRDefault="00662AA9" w:rsidP="00662AA9">
      <w:pPr>
        <w:pStyle w:val="Paragrafoelenco"/>
        <w:numPr>
          <w:ilvl w:val="0"/>
          <w:numId w:val="10"/>
        </w:numPr>
        <w:tabs>
          <w:tab w:val="left" w:pos="949"/>
        </w:tabs>
        <w:spacing w:line="360" w:lineRule="auto"/>
        <w:ind w:left="714" w:right="397" w:hanging="357"/>
        <w:rPr>
          <w:rFonts w:asciiTheme="minorHAnsi" w:hAnsiTheme="minorHAnsi" w:cstheme="minorHAnsi"/>
          <w:lang w:val="it-IT"/>
        </w:rPr>
      </w:pPr>
      <w:r w:rsidRPr="007A5CAE">
        <w:rPr>
          <w:rFonts w:asciiTheme="minorHAnsi" w:hAnsiTheme="minorHAnsi" w:cstheme="minorHAnsi"/>
          <w:lang w:val="it-IT"/>
        </w:rPr>
        <w:lastRenderedPageBreak/>
        <w:t>degli obblighi derivanti dal C.C.N.L. di categoria e delle relative disposizioni in materia di retribuzione del lavoro, di sicurezza, di condizioni di lavoro, di previdenza e assistenza in vigore;</w:t>
      </w:r>
    </w:p>
    <w:p w:rsidR="00662AA9" w:rsidRPr="007A5CAE" w:rsidRDefault="00662AA9" w:rsidP="00662AA9">
      <w:pPr>
        <w:pStyle w:val="Paragrafoelenco"/>
        <w:numPr>
          <w:ilvl w:val="0"/>
          <w:numId w:val="10"/>
        </w:numPr>
        <w:tabs>
          <w:tab w:val="left" w:pos="949"/>
          <w:tab w:val="left" w:pos="7552"/>
        </w:tabs>
        <w:spacing w:line="360" w:lineRule="auto"/>
        <w:ind w:right="399"/>
        <w:rPr>
          <w:rFonts w:asciiTheme="minorHAnsi" w:hAnsiTheme="minorHAnsi" w:cstheme="minorHAnsi"/>
          <w:lang w:val="it-IT"/>
        </w:rPr>
      </w:pPr>
      <w:r w:rsidRPr="007A5CAE">
        <w:rPr>
          <w:rFonts w:asciiTheme="minorHAnsi" w:hAnsiTheme="minorHAnsi" w:cstheme="minorHAnsi"/>
          <w:lang w:val="it-IT"/>
        </w:rPr>
        <w:t xml:space="preserve">degli obblighi e degli oneri relativi alle disposizioni in materia di lavoro, sicurezza sul lavoro, prevenzione infortuni, previdenza, assistenza e tutela dei dati personali previsti dalla vigente normativa (in particolare dal D. Lgs. n. 81/2008 e </w:t>
      </w:r>
      <w:proofErr w:type="spellStart"/>
      <w:r w:rsidRPr="007A5CAE">
        <w:rPr>
          <w:rFonts w:asciiTheme="minorHAnsi" w:hAnsiTheme="minorHAnsi" w:cstheme="minorHAnsi"/>
          <w:lang w:val="it-IT"/>
        </w:rPr>
        <w:t>s.m.i.</w:t>
      </w:r>
      <w:proofErr w:type="spellEnd"/>
      <w:r w:rsidRPr="007A5CAE">
        <w:rPr>
          <w:rFonts w:asciiTheme="minorHAnsi" w:hAnsiTheme="minorHAnsi" w:cstheme="minorHAnsi"/>
          <w:lang w:val="it-IT"/>
        </w:rPr>
        <w:t>, e dal Regolamento UE 679/2016);</w:t>
      </w:r>
    </w:p>
    <w:p w:rsidR="00662AA9" w:rsidRPr="007A5CAE" w:rsidRDefault="00662AA9" w:rsidP="00662AA9">
      <w:pPr>
        <w:pStyle w:val="Paragrafoelenco"/>
        <w:numPr>
          <w:ilvl w:val="0"/>
          <w:numId w:val="13"/>
        </w:numPr>
        <w:spacing w:before="141" w:line="360" w:lineRule="auto"/>
        <w:ind w:left="426" w:hanging="426"/>
        <w:rPr>
          <w:rFonts w:asciiTheme="minorHAnsi" w:hAnsiTheme="minorHAnsi" w:cstheme="minorHAnsi"/>
          <w:lang w:val="it-IT"/>
        </w:rPr>
      </w:pPr>
      <w:r w:rsidRPr="007A5CAE">
        <w:rPr>
          <w:rFonts w:asciiTheme="minorHAnsi" w:hAnsiTheme="minorHAnsi" w:cstheme="minorHAnsi"/>
          <w:color w:val="181818"/>
          <w:lang w:val="it-IT"/>
        </w:rPr>
        <w:t>di essere in regola con i versamenti contributivi nei confronti dei propri dipendenti;</w:t>
      </w:r>
    </w:p>
    <w:p w:rsidR="00662AA9" w:rsidRPr="007A5CAE" w:rsidRDefault="00662AA9" w:rsidP="00662AA9">
      <w:pPr>
        <w:pStyle w:val="Corpotesto"/>
        <w:spacing w:before="5" w:line="360" w:lineRule="auto"/>
        <w:rPr>
          <w:rFonts w:asciiTheme="minorHAnsi" w:hAnsiTheme="minorHAnsi" w:cstheme="minorHAnsi"/>
          <w:sz w:val="22"/>
          <w:szCs w:val="22"/>
          <w:lang w:val="it-IT"/>
        </w:rPr>
      </w:pPr>
    </w:p>
    <w:p w:rsidR="00662AA9" w:rsidRPr="007A5CAE" w:rsidRDefault="00662AA9" w:rsidP="00662AA9">
      <w:pPr>
        <w:spacing w:line="360" w:lineRule="auto"/>
        <w:ind w:right="136"/>
        <w:jc w:val="center"/>
        <w:rPr>
          <w:rFonts w:cstheme="minorHAnsi"/>
          <w:b/>
        </w:rPr>
      </w:pPr>
      <w:r w:rsidRPr="007A5CAE">
        <w:rPr>
          <w:rFonts w:cstheme="minorHAnsi"/>
          <w:b/>
          <w:color w:val="181818"/>
        </w:rPr>
        <w:t>DICHIARA ALTRESI'</w:t>
      </w:r>
    </w:p>
    <w:p w:rsidR="00662AA9" w:rsidRPr="007A5CAE" w:rsidRDefault="00662AA9" w:rsidP="00662AA9">
      <w:pPr>
        <w:pStyle w:val="Paragrafoelenco"/>
        <w:numPr>
          <w:ilvl w:val="1"/>
          <w:numId w:val="9"/>
        </w:numPr>
        <w:tabs>
          <w:tab w:val="left" w:pos="1035"/>
          <w:tab w:val="left" w:pos="1036"/>
        </w:tabs>
        <w:spacing w:before="37" w:line="360" w:lineRule="auto"/>
        <w:rPr>
          <w:rFonts w:asciiTheme="minorHAnsi" w:hAnsiTheme="minorHAnsi" w:cstheme="minorHAnsi"/>
          <w:lang w:val="it-IT"/>
        </w:rPr>
      </w:pPr>
      <w:r w:rsidRPr="007A5CAE">
        <w:rPr>
          <w:rFonts w:asciiTheme="minorHAnsi" w:hAnsiTheme="minorHAnsi" w:cstheme="minorHAnsi"/>
          <w:color w:val="181818"/>
          <w:lang w:val="it-IT"/>
        </w:rPr>
        <w:t>di eleggere, ai fini della presente gara, il proprio domicilio all'indirizzo:</w:t>
      </w:r>
    </w:p>
    <w:p w:rsidR="00662AA9" w:rsidRPr="007A5CAE" w:rsidRDefault="00662AA9" w:rsidP="00662AA9">
      <w:pPr>
        <w:pStyle w:val="Corpotesto"/>
        <w:numPr>
          <w:ilvl w:val="2"/>
          <w:numId w:val="9"/>
        </w:numPr>
        <w:spacing w:line="360" w:lineRule="auto"/>
        <w:ind w:left="1418" w:hanging="425"/>
        <w:rPr>
          <w:rFonts w:asciiTheme="minorHAnsi" w:hAnsiTheme="minorHAnsi" w:cstheme="minorHAnsi"/>
          <w:sz w:val="22"/>
          <w:szCs w:val="22"/>
          <w:lang w:val="it-IT"/>
        </w:rPr>
      </w:pPr>
      <w:r w:rsidRPr="007A5CAE">
        <w:rPr>
          <w:rFonts w:asciiTheme="minorHAnsi" w:hAnsiTheme="minorHAnsi" w:cstheme="minorHAnsi"/>
          <w:color w:val="181818"/>
          <w:sz w:val="22"/>
          <w:szCs w:val="22"/>
          <w:lang w:val="it-IT"/>
        </w:rPr>
        <w:t>riportato all'inizio della presente dichiarazione;</w:t>
      </w:r>
    </w:p>
    <w:p w:rsidR="00662AA9" w:rsidRPr="007A5CAE" w:rsidRDefault="00662AA9" w:rsidP="00662AA9">
      <w:pPr>
        <w:pStyle w:val="Corpotesto"/>
        <w:numPr>
          <w:ilvl w:val="2"/>
          <w:numId w:val="9"/>
        </w:numPr>
        <w:tabs>
          <w:tab w:val="left" w:pos="1563"/>
          <w:tab w:val="left" w:pos="3319"/>
          <w:tab w:val="left" w:pos="7691"/>
          <w:tab w:val="left" w:pos="8682"/>
          <w:tab w:val="left" w:pos="9575"/>
        </w:tabs>
        <w:spacing w:before="12" w:after="19" w:line="360" w:lineRule="auto"/>
        <w:ind w:left="1418" w:right="246" w:hanging="425"/>
        <w:rPr>
          <w:rFonts w:asciiTheme="minorHAnsi" w:hAnsiTheme="minorHAnsi" w:cstheme="minorHAnsi"/>
          <w:sz w:val="22"/>
          <w:szCs w:val="22"/>
          <w:lang w:val="it-IT"/>
        </w:rPr>
      </w:pPr>
      <w:r w:rsidRPr="007A5CAE">
        <w:rPr>
          <w:rFonts w:asciiTheme="minorHAnsi" w:hAnsiTheme="minorHAnsi" w:cstheme="minorHAnsi"/>
          <w:color w:val="181818"/>
          <w:sz w:val="22"/>
          <w:szCs w:val="22"/>
          <w:lang w:val="it-IT"/>
        </w:rPr>
        <w:t>via/piazza/altro:</w:t>
      </w:r>
      <w:r w:rsidRPr="007A5CAE">
        <w:rPr>
          <w:rFonts w:asciiTheme="minorHAnsi" w:hAnsiTheme="minorHAnsi" w:cstheme="minorHAnsi"/>
          <w:color w:val="181818"/>
          <w:sz w:val="22"/>
          <w:szCs w:val="22"/>
          <w:lang w:val="it-IT"/>
        </w:rPr>
        <w:tab/>
      </w:r>
      <w:r w:rsidRPr="007A5CAE">
        <w:rPr>
          <w:rFonts w:asciiTheme="minorHAnsi" w:hAnsiTheme="minorHAnsi" w:cstheme="minorHAnsi"/>
          <w:color w:val="181818"/>
          <w:sz w:val="22"/>
          <w:szCs w:val="22"/>
          <w:u w:val="single" w:color="000000"/>
          <w:lang w:val="it-IT"/>
        </w:rPr>
        <w:t xml:space="preserve"> </w:t>
      </w:r>
      <w:r w:rsidRPr="007A5CAE">
        <w:rPr>
          <w:rFonts w:asciiTheme="minorHAnsi" w:hAnsiTheme="minorHAnsi" w:cstheme="minorHAnsi"/>
          <w:color w:val="181818"/>
          <w:sz w:val="22"/>
          <w:szCs w:val="22"/>
          <w:u w:val="single" w:color="000000"/>
          <w:lang w:val="it-IT"/>
        </w:rPr>
        <w:tab/>
      </w:r>
      <w:r w:rsidRPr="007A5CAE">
        <w:rPr>
          <w:rFonts w:asciiTheme="minorHAnsi" w:hAnsiTheme="minorHAnsi" w:cstheme="minorHAnsi"/>
          <w:color w:val="181818"/>
          <w:sz w:val="22"/>
          <w:szCs w:val="22"/>
          <w:lang w:val="it-IT"/>
        </w:rPr>
        <w:t xml:space="preserve"> numero:</w:t>
      </w:r>
      <w:r w:rsidRPr="007A5CAE">
        <w:rPr>
          <w:rFonts w:asciiTheme="minorHAnsi" w:hAnsiTheme="minorHAnsi" w:cstheme="minorHAnsi"/>
          <w:color w:val="181818"/>
          <w:sz w:val="22"/>
          <w:szCs w:val="22"/>
          <w:lang w:val="it-IT"/>
        </w:rPr>
        <w:tab/>
      </w:r>
      <w:r w:rsidRPr="007A5CAE">
        <w:rPr>
          <w:rFonts w:asciiTheme="minorHAnsi" w:hAnsiTheme="minorHAnsi" w:cstheme="minorHAnsi"/>
          <w:color w:val="181818"/>
          <w:sz w:val="22"/>
          <w:szCs w:val="22"/>
          <w:u w:val="single" w:color="000000"/>
          <w:lang w:val="it-IT"/>
        </w:rPr>
        <w:t xml:space="preserve"> </w:t>
      </w:r>
      <w:r w:rsidRPr="007A5CAE">
        <w:rPr>
          <w:rFonts w:asciiTheme="minorHAnsi" w:hAnsiTheme="minorHAnsi" w:cstheme="minorHAnsi"/>
          <w:color w:val="181818"/>
          <w:sz w:val="22"/>
          <w:szCs w:val="22"/>
          <w:u w:val="single" w:color="000000"/>
          <w:lang w:val="it-IT"/>
        </w:rPr>
        <w:tab/>
      </w:r>
      <w:r w:rsidRPr="007A5CAE">
        <w:rPr>
          <w:rFonts w:asciiTheme="minorHAnsi" w:hAnsiTheme="minorHAnsi" w:cstheme="minorHAnsi"/>
          <w:color w:val="181818"/>
          <w:sz w:val="22"/>
          <w:szCs w:val="22"/>
          <w:lang w:val="it-IT"/>
        </w:rPr>
        <w:t xml:space="preserve"> Città: ______________, Provincia: ____________, CAP: ___________________</w:t>
      </w:r>
    </w:p>
    <w:p w:rsidR="00662AA9" w:rsidRPr="007A5CAE" w:rsidRDefault="00662AA9" w:rsidP="00662AA9">
      <w:pPr>
        <w:pStyle w:val="Paragrafoelenco"/>
        <w:numPr>
          <w:ilvl w:val="1"/>
          <w:numId w:val="9"/>
        </w:numPr>
        <w:tabs>
          <w:tab w:val="left" w:pos="1030"/>
          <w:tab w:val="left" w:pos="1031"/>
        </w:tabs>
        <w:spacing w:before="59" w:line="360" w:lineRule="auto"/>
        <w:ind w:left="1030" w:hanging="401"/>
        <w:rPr>
          <w:rFonts w:asciiTheme="minorHAnsi" w:hAnsiTheme="minorHAnsi" w:cstheme="minorHAnsi"/>
          <w:lang w:val="it-IT"/>
        </w:rPr>
      </w:pPr>
      <w:r w:rsidRPr="007A5CAE">
        <w:rPr>
          <w:rFonts w:asciiTheme="minorHAnsi" w:hAnsiTheme="minorHAnsi" w:cstheme="minorHAnsi"/>
          <w:color w:val="181818"/>
          <w:lang w:val="it-IT"/>
        </w:rPr>
        <w:t xml:space="preserve">di avere </w:t>
      </w:r>
      <w:r w:rsidRPr="007A5CAE">
        <w:rPr>
          <w:rFonts w:asciiTheme="minorHAnsi" w:hAnsiTheme="minorHAnsi" w:cstheme="minorHAnsi"/>
          <w:color w:val="2D2D2D"/>
          <w:lang w:val="it-IT"/>
        </w:rPr>
        <w:t xml:space="preserve">i </w:t>
      </w:r>
      <w:r w:rsidRPr="007A5CAE">
        <w:rPr>
          <w:rFonts w:asciiTheme="minorHAnsi" w:hAnsiTheme="minorHAnsi" w:cstheme="minorHAnsi"/>
          <w:color w:val="181818"/>
          <w:lang w:val="it-IT"/>
        </w:rPr>
        <w:t>seguenti indirizzi di posta elettronica:</w:t>
      </w:r>
    </w:p>
    <w:p w:rsidR="00662AA9" w:rsidRPr="007A5CAE" w:rsidRDefault="00662AA9" w:rsidP="00662AA9">
      <w:pPr>
        <w:pStyle w:val="Paragrafoelenco"/>
        <w:numPr>
          <w:ilvl w:val="0"/>
          <w:numId w:val="15"/>
        </w:numPr>
        <w:tabs>
          <w:tab w:val="left" w:pos="1030"/>
          <w:tab w:val="left" w:pos="1031"/>
        </w:tabs>
        <w:spacing w:before="59" w:line="360" w:lineRule="auto"/>
        <w:rPr>
          <w:rFonts w:asciiTheme="minorHAnsi" w:hAnsiTheme="minorHAnsi" w:cstheme="minorHAnsi"/>
          <w:lang w:val="it-IT"/>
        </w:rPr>
      </w:pPr>
      <w:proofErr w:type="spellStart"/>
      <w:r w:rsidRPr="007A5CAE">
        <w:rPr>
          <w:rFonts w:asciiTheme="minorHAnsi" w:hAnsiTheme="minorHAnsi" w:cstheme="minorHAnsi"/>
          <w:color w:val="181818"/>
        </w:rPr>
        <w:t>certificata</w:t>
      </w:r>
      <w:proofErr w:type="spellEnd"/>
      <w:r w:rsidRPr="007A5CAE">
        <w:rPr>
          <w:rFonts w:asciiTheme="minorHAnsi" w:hAnsiTheme="minorHAnsi" w:cstheme="minorHAnsi"/>
          <w:color w:val="181818"/>
        </w:rPr>
        <w:t xml:space="preserve"> (PEC): ________________________________________________</w:t>
      </w:r>
    </w:p>
    <w:p w:rsidR="00662AA9" w:rsidRPr="007A5CAE" w:rsidRDefault="00662AA9" w:rsidP="00662AA9">
      <w:pPr>
        <w:pStyle w:val="Paragrafoelenco"/>
        <w:numPr>
          <w:ilvl w:val="0"/>
          <w:numId w:val="15"/>
        </w:numPr>
        <w:tabs>
          <w:tab w:val="left" w:pos="1030"/>
          <w:tab w:val="left" w:pos="1031"/>
        </w:tabs>
        <w:spacing w:before="59" w:line="360" w:lineRule="auto"/>
        <w:rPr>
          <w:rFonts w:asciiTheme="minorHAnsi" w:hAnsiTheme="minorHAnsi" w:cstheme="minorHAnsi"/>
          <w:lang w:val="it-IT"/>
        </w:rPr>
      </w:pPr>
      <w:r w:rsidRPr="007A5CAE">
        <w:rPr>
          <w:rFonts w:asciiTheme="minorHAnsi" w:hAnsiTheme="minorHAnsi" w:cstheme="minorHAnsi"/>
          <w:color w:val="181818"/>
        </w:rPr>
        <w:t xml:space="preserve">non </w:t>
      </w:r>
      <w:proofErr w:type="spellStart"/>
      <w:r w:rsidRPr="007A5CAE">
        <w:rPr>
          <w:rFonts w:asciiTheme="minorHAnsi" w:hAnsiTheme="minorHAnsi" w:cstheme="minorHAnsi"/>
          <w:color w:val="181818"/>
        </w:rPr>
        <w:t>certificata</w:t>
      </w:r>
      <w:proofErr w:type="spellEnd"/>
      <w:r w:rsidRPr="007A5CAE">
        <w:rPr>
          <w:rFonts w:asciiTheme="minorHAnsi" w:hAnsiTheme="minorHAnsi" w:cstheme="minorHAnsi"/>
          <w:color w:val="181818"/>
        </w:rPr>
        <w:t>: ___________________________________________</w:t>
      </w:r>
    </w:p>
    <w:p w:rsidR="003B7125" w:rsidRPr="007A5CAE" w:rsidRDefault="00662AA9" w:rsidP="003B7125">
      <w:pPr>
        <w:pStyle w:val="Paragrafoelenco"/>
        <w:numPr>
          <w:ilvl w:val="0"/>
          <w:numId w:val="13"/>
        </w:numPr>
        <w:spacing w:line="360" w:lineRule="auto"/>
        <w:ind w:left="425" w:right="408" w:hanging="425"/>
        <w:rPr>
          <w:rFonts w:asciiTheme="minorHAnsi" w:hAnsiTheme="minorHAnsi" w:cstheme="minorHAnsi"/>
        </w:rPr>
      </w:pPr>
      <w:r w:rsidRPr="007A5CAE">
        <w:rPr>
          <w:rFonts w:asciiTheme="minorHAnsi" w:hAnsiTheme="minorHAnsi" w:cstheme="minorHAnsi"/>
          <w:color w:val="181818"/>
        </w:rPr>
        <w:t xml:space="preserve">di dare </w:t>
      </w:r>
      <w:proofErr w:type="spellStart"/>
      <w:r w:rsidRPr="007A5CAE">
        <w:rPr>
          <w:rFonts w:asciiTheme="minorHAnsi" w:hAnsiTheme="minorHAnsi" w:cstheme="minorHAnsi"/>
          <w:color w:val="181818"/>
        </w:rPr>
        <w:t>atto</w:t>
      </w:r>
      <w:proofErr w:type="spellEnd"/>
      <w:r w:rsidRPr="007A5CAE">
        <w:rPr>
          <w:rFonts w:asciiTheme="minorHAnsi" w:hAnsiTheme="minorHAnsi" w:cstheme="minorHAnsi"/>
          <w:color w:val="181818"/>
        </w:rPr>
        <w:t xml:space="preserve"> e </w:t>
      </w:r>
      <w:proofErr w:type="spellStart"/>
      <w:r w:rsidRPr="007A5CAE">
        <w:rPr>
          <w:rFonts w:asciiTheme="minorHAnsi" w:hAnsiTheme="minorHAnsi" w:cstheme="minorHAnsi"/>
          <w:color w:val="181818"/>
        </w:rPr>
        <w:t>accettare</w:t>
      </w:r>
      <w:proofErr w:type="spellEnd"/>
      <w:r w:rsidRPr="007A5CAE">
        <w:rPr>
          <w:rFonts w:asciiTheme="minorHAnsi" w:hAnsiTheme="minorHAnsi" w:cstheme="minorHAnsi"/>
          <w:color w:val="181818"/>
        </w:rPr>
        <w:t xml:space="preserve">, senza riserve, che qualunque comunicazione inviata all'operatore economico designato quale capogruppo/ mandatario/ organo comune, ad uno dei </w:t>
      </w:r>
      <w:proofErr w:type="spellStart"/>
      <w:r w:rsidRPr="007A5CAE">
        <w:rPr>
          <w:rFonts w:asciiTheme="minorHAnsi" w:hAnsiTheme="minorHAnsi" w:cstheme="minorHAnsi"/>
          <w:color w:val="2D2D2D"/>
        </w:rPr>
        <w:t>recapiti</w:t>
      </w:r>
      <w:proofErr w:type="spellEnd"/>
      <w:r w:rsidRPr="007A5CAE">
        <w:rPr>
          <w:rFonts w:asciiTheme="minorHAnsi" w:hAnsiTheme="minorHAnsi" w:cstheme="minorHAnsi"/>
          <w:color w:val="2D2D2D"/>
        </w:rPr>
        <w:t xml:space="preserve"> </w:t>
      </w:r>
      <w:proofErr w:type="spellStart"/>
      <w:r w:rsidRPr="007A5CAE">
        <w:rPr>
          <w:rFonts w:asciiTheme="minorHAnsi" w:hAnsiTheme="minorHAnsi" w:cstheme="minorHAnsi"/>
          <w:color w:val="181818"/>
        </w:rPr>
        <w:t>indicati</w:t>
      </w:r>
      <w:proofErr w:type="spellEnd"/>
      <w:r w:rsidRPr="007A5CAE">
        <w:rPr>
          <w:rFonts w:asciiTheme="minorHAnsi" w:hAnsiTheme="minorHAnsi" w:cstheme="minorHAnsi"/>
          <w:color w:val="181818"/>
        </w:rPr>
        <w:t xml:space="preserve"> da </w:t>
      </w:r>
      <w:proofErr w:type="spellStart"/>
      <w:r w:rsidRPr="007A5CAE">
        <w:rPr>
          <w:rFonts w:asciiTheme="minorHAnsi" w:hAnsiTheme="minorHAnsi" w:cstheme="minorHAnsi"/>
          <w:color w:val="181818"/>
        </w:rPr>
        <w:t>quest'ultimo</w:t>
      </w:r>
      <w:proofErr w:type="spellEnd"/>
      <w:r w:rsidRPr="007A5CAE">
        <w:rPr>
          <w:rFonts w:asciiTheme="minorHAnsi" w:hAnsiTheme="minorHAnsi" w:cstheme="minorHAnsi"/>
          <w:color w:val="181818"/>
        </w:rPr>
        <w:t xml:space="preserve">, </w:t>
      </w:r>
      <w:proofErr w:type="spellStart"/>
      <w:r w:rsidRPr="007A5CAE">
        <w:rPr>
          <w:rFonts w:asciiTheme="minorHAnsi" w:hAnsiTheme="minorHAnsi" w:cstheme="minorHAnsi"/>
          <w:color w:val="181818"/>
        </w:rPr>
        <w:t>si</w:t>
      </w:r>
      <w:proofErr w:type="spellEnd"/>
      <w:r w:rsidRPr="007A5CAE">
        <w:rPr>
          <w:rFonts w:asciiTheme="minorHAnsi" w:hAnsiTheme="minorHAnsi" w:cstheme="minorHAnsi"/>
          <w:color w:val="181818"/>
        </w:rPr>
        <w:t xml:space="preserve"> </w:t>
      </w:r>
      <w:proofErr w:type="spellStart"/>
      <w:r w:rsidRPr="007A5CAE">
        <w:rPr>
          <w:rFonts w:asciiTheme="minorHAnsi" w:hAnsiTheme="minorHAnsi" w:cstheme="minorHAnsi"/>
          <w:color w:val="181818"/>
        </w:rPr>
        <w:t>deve</w:t>
      </w:r>
      <w:proofErr w:type="spellEnd"/>
      <w:r w:rsidRPr="007A5CAE">
        <w:rPr>
          <w:rFonts w:asciiTheme="minorHAnsi" w:hAnsiTheme="minorHAnsi" w:cstheme="minorHAnsi"/>
          <w:color w:val="181818"/>
        </w:rPr>
        <w:t xml:space="preserve"> </w:t>
      </w:r>
      <w:proofErr w:type="spellStart"/>
      <w:r w:rsidRPr="007A5CAE">
        <w:rPr>
          <w:rFonts w:asciiTheme="minorHAnsi" w:hAnsiTheme="minorHAnsi" w:cstheme="minorHAnsi"/>
          <w:color w:val="181818"/>
        </w:rPr>
        <w:t>intendere</w:t>
      </w:r>
      <w:proofErr w:type="spellEnd"/>
      <w:r w:rsidRPr="007A5CAE">
        <w:rPr>
          <w:rFonts w:asciiTheme="minorHAnsi" w:hAnsiTheme="minorHAnsi" w:cstheme="minorHAnsi"/>
          <w:color w:val="181818"/>
        </w:rPr>
        <w:t xml:space="preserve"> </w:t>
      </w:r>
      <w:proofErr w:type="spellStart"/>
      <w:r w:rsidRPr="007A5CAE">
        <w:rPr>
          <w:rFonts w:asciiTheme="minorHAnsi" w:hAnsiTheme="minorHAnsi" w:cstheme="minorHAnsi"/>
          <w:color w:val="181818"/>
        </w:rPr>
        <w:t>estesa</w:t>
      </w:r>
      <w:proofErr w:type="spellEnd"/>
      <w:r w:rsidRPr="007A5CAE">
        <w:rPr>
          <w:rFonts w:asciiTheme="minorHAnsi" w:hAnsiTheme="minorHAnsi" w:cstheme="minorHAnsi"/>
          <w:color w:val="181818"/>
        </w:rPr>
        <w:t xml:space="preserve"> </w:t>
      </w:r>
      <w:proofErr w:type="spellStart"/>
      <w:r w:rsidRPr="007A5CAE">
        <w:rPr>
          <w:rFonts w:asciiTheme="minorHAnsi" w:hAnsiTheme="minorHAnsi" w:cstheme="minorHAnsi"/>
          <w:color w:val="181818"/>
        </w:rPr>
        <w:t>automaticamente</w:t>
      </w:r>
      <w:proofErr w:type="spellEnd"/>
      <w:r w:rsidRPr="007A5CAE">
        <w:rPr>
          <w:rFonts w:asciiTheme="minorHAnsi" w:hAnsiTheme="minorHAnsi" w:cstheme="minorHAnsi"/>
          <w:color w:val="181818"/>
        </w:rPr>
        <w:t xml:space="preserve"> </w:t>
      </w:r>
      <w:proofErr w:type="spellStart"/>
      <w:r w:rsidRPr="007A5CAE">
        <w:rPr>
          <w:rFonts w:asciiTheme="minorHAnsi" w:hAnsiTheme="minorHAnsi" w:cstheme="minorHAnsi"/>
          <w:color w:val="181818"/>
        </w:rPr>
        <w:t>anche</w:t>
      </w:r>
      <w:proofErr w:type="spellEnd"/>
      <w:r w:rsidRPr="007A5CAE">
        <w:rPr>
          <w:rFonts w:asciiTheme="minorHAnsi" w:hAnsiTheme="minorHAnsi" w:cstheme="minorHAnsi"/>
          <w:color w:val="181818"/>
        </w:rPr>
        <w:t xml:space="preserve"> alla </w:t>
      </w:r>
      <w:proofErr w:type="spellStart"/>
      <w:r w:rsidRPr="007A5CAE">
        <w:rPr>
          <w:rFonts w:asciiTheme="minorHAnsi" w:hAnsiTheme="minorHAnsi" w:cstheme="minorHAnsi"/>
          <w:color w:val="181818"/>
        </w:rPr>
        <w:t>presente</w:t>
      </w:r>
      <w:proofErr w:type="spellEnd"/>
      <w:r w:rsidRPr="007A5CAE">
        <w:rPr>
          <w:rFonts w:asciiTheme="minorHAnsi" w:hAnsiTheme="minorHAnsi" w:cstheme="minorHAnsi"/>
          <w:color w:val="181818"/>
        </w:rPr>
        <w:t xml:space="preserve"> impresa</w:t>
      </w:r>
    </w:p>
    <w:p w:rsidR="00662AA9" w:rsidRPr="007A5CAE" w:rsidRDefault="00662AA9" w:rsidP="003B7125">
      <w:pPr>
        <w:pStyle w:val="Paragrafoelenco"/>
        <w:numPr>
          <w:ilvl w:val="0"/>
          <w:numId w:val="13"/>
        </w:numPr>
        <w:spacing w:line="360" w:lineRule="auto"/>
        <w:ind w:left="425" w:right="408" w:hanging="425"/>
        <w:rPr>
          <w:rFonts w:asciiTheme="minorHAnsi" w:hAnsiTheme="minorHAnsi" w:cstheme="minorHAnsi"/>
        </w:rPr>
      </w:pPr>
      <w:proofErr w:type="spellStart"/>
      <w:r w:rsidRPr="007A5CAE">
        <w:rPr>
          <w:rFonts w:asciiTheme="minorHAnsi" w:hAnsiTheme="minorHAnsi" w:cstheme="minorHAnsi"/>
          <w:color w:val="181818"/>
        </w:rPr>
        <w:t>che</w:t>
      </w:r>
      <w:proofErr w:type="spellEnd"/>
      <w:r w:rsidRPr="007A5CAE">
        <w:rPr>
          <w:rFonts w:asciiTheme="minorHAnsi" w:hAnsiTheme="minorHAnsi" w:cstheme="minorHAnsi"/>
          <w:color w:val="181818"/>
        </w:rPr>
        <w:t xml:space="preserve"> </w:t>
      </w:r>
      <w:proofErr w:type="spellStart"/>
      <w:r w:rsidRPr="007A5CAE">
        <w:rPr>
          <w:rFonts w:asciiTheme="minorHAnsi" w:hAnsiTheme="minorHAnsi" w:cstheme="minorHAnsi"/>
          <w:color w:val="181818"/>
        </w:rPr>
        <w:t>nei</w:t>
      </w:r>
      <w:proofErr w:type="spellEnd"/>
      <w:r w:rsidRPr="007A5CAE">
        <w:rPr>
          <w:rFonts w:asciiTheme="minorHAnsi" w:hAnsiTheme="minorHAnsi" w:cstheme="minorHAnsi"/>
          <w:color w:val="181818"/>
        </w:rPr>
        <w:t xml:space="preserve"> </w:t>
      </w:r>
      <w:proofErr w:type="spellStart"/>
      <w:r w:rsidRPr="007A5CAE">
        <w:rPr>
          <w:rFonts w:asciiTheme="minorHAnsi" w:hAnsiTheme="minorHAnsi" w:cstheme="minorHAnsi"/>
          <w:color w:val="181818"/>
        </w:rPr>
        <w:t>propri</w:t>
      </w:r>
      <w:proofErr w:type="spellEnd"/>
      <w:r w:rsidRPr="007A5CAE">
        <w:rPr>
          <w:rFonts w:asciiTheme="minorHAnsi" w:hAnsiTheme="minorHAnsi" w:cstheme="minorHAnsi"/>
          <w:color w:val="181818"/>
        </w:rPr>
        <w:t xml:space="preserve"> </w:t>
      </w:r>
      <w:proofErr w:type="spellStart"/>
      <w:r w:rsidRPr="007A5CAE">
        <w:rPr>
          <w:rFonts w:asciiTheme="minorHAnsi" w:hAnsiTheme="minorHAnsi" w:cstheme="minorHAnsi"/>
          <w:color w:val="181818"/>
        </w:rPr>
        <w:t>confronti</w:t>
      </w:r>
      <w:proofErr w:type="spellEnd"/>
      <w:r w:rsidRPr="007A5CAE">
        <w:rPr>
          <w:rFonts w:asciiTheme="minorHAnsi" w:hAnsiTheme="minorHAnsi" w:cstheme="minorHAnsi"/>
          <w:color w:val="181818"/>
        </w:rPr>
        <w:t xml:space="preserve"> non sono state applicate le misure di prevenzione della sorveglianza di cui all'art. 6 del d.lgs. 6 settembre 2011, n. 159 </w:t>
      </w:r>
      <w:proofErr w:type="spellStart"/>
      <w:r w:rsidRPr="007A5CAE">
        <w:rPr>
          <w:rFonts w:asciiTheme="minorHAnsi" w:hAnsiTheme="minorHAnsi" w:cstheme="minorHAnsi"/>
          <w:color w:val="181818"/>
        </w:rPr>
        <w:t>ss</w:t>
      </w:r>
      <w:r w:rsidRPr="007A5CAE">
        <w:rPr>
          <w:rFonts w:asciiTheme="minorHAnsi" w:hAnsiTheme="minorHAnsi" w:cstheme="minorHAnsi"/>
          <w:color w:val="464646"/>
        </w:rPr>
        <w:t>.</w:t>
      </w:r>
      <w:r w:rsidRPr="007A5CAE">
        <w:rPr>
          <w:rFonts w:asciiTheme="minorHAnsi" w:hAnsiTheme="minorHAnsi" w:cstheme="minorHAnsi"/>
          <w:color w:val="181818"/>
        </w:rPr>
        <w:t>mm.ii</w:t>
      </w:r>
      <w:proofErr w:type="spellEnd"/>
      <w:r w:rsidRPr="007A5CAE">
        <w:rPr>
          <w:rFonts w:asciiTheme="minorHAnsi" w:hAnsiTheme="minorHAnsi" w:cstheme="minorHAnsi"/>
          <w:color w:val="181818"/>
        </w:rPr>
        <w:t xml:space="preserve">., e che, negli ultimi cinque anni, non sono stati estesi gli effetti di tali misure irrogate nei confronti di un proprio </w:t>
      </w:r>
      <w:proofErr w:type="spellStart"/>
      <w:r w:rsidRPr="007A5CAE">
        <w:rPr>
          <w:rFonts w:asciiTheme="minorHAnsi" w:hAnsiTheme="minorHAnsi" w:cstheme="minorHAnsi"/>
          <w:color w:val="181818"/>
        </w:rPr>
        <w:t>convivente</w:t>
      </w:r>
      <w:proofErr w:type="spellEnd"/>
      <w:r w:rsidR="003B7125" w:rsidRPr="007A5CAE">
        <w:rPr>
          <w:rFonts w:asciiTheme="minorHAnsi" w:hAnsiTheme="minorHAnsi" w:cstheme="minorHAnsi"/>
          <w:color w:val="181818"/>
        </w:rPr>
        <w:t>.</w:t>
      </w:r>
    </w:p>
    <w:p w:rsidR="003B7125" w:rsidRPr="007A5CAE" w:rsidRDefault="003B7125" w:rsidP="003B7125">
      <w:pPr>
        <w:spacing w:line="360" w:lineRule="auto"/>
        <w:ind w:right="408"/>
        <w:rPr>
          <w:rFonts w:cstheme="minorHAnsi"/>
        </w:rPr>
      </w:pPr>
    </w:p>
    <w:p w:rsidR="003B7125" w:rsidRPr="007A5CAE" w:rsidRDefault="003B7125" w:rsidP="003B7125">
      <w:pPr>
        <w:spacing w:line="360" w:lineRule="auto"/>
        <w:ind w:right="408"/>
        <w:rPr>
          <w:rFonts w:cstheme="minorHAnsi"/>
        </w:rPr>
      </w:pPr>
      <w:r w:rsidRPr="007A5CAE">
        <w:rPr>
          <w:rFonts w:cstheme="minorHAnsi"/>
        </w:rPr>
        <w:t>Luogo______________, data_______________.</w:t>
      </w:r>
    </w:p>
    <w:p w:rsidR="003B7125" w:rsidRPr="007A5CAE" w:rsidRDefault="003B7125" w:rsidP="003B7125">
      <w:pPr>
        <w:spacing w:line="360" w:lineRule="auto"/>
        <w:ind w:right="391"/>
        <w:rPr>
          <w:rFonts w:cstheme="minorHAnsi"/>
          <w:color w:val="181818"/>
        </w:rPr>
      </w:pPr>
      <w:r w:rsidRPr="007A5CAE">
        <w:rPr>
          <w:rFonts w:cstheme="minorHAnsi"/>
          <w:color w:val="181818"/>
        </w:rPr>
        <w:tab/>
      </w:r>
      <w:r w:rsidRPr="007A5CAE">
        <w:rPr>
          <w:rFonts w:cstheme="minorHAnsi"/>
          <w:color w:val="181818"/>
        </w:rPr>
        <w:tab/>
      </w:r>
      <w:r w:rsidRPr="007A5CAE">
        <w:rPr>
          <w:rFonts w:cstheme="minorHAnsi"/>
          <w:color w:val="181818"/>
        </w:rPr>
        <w:tab/>
      </w:r>
      <w:r w:rsidRPr="007A5CAE">
        <w:rPr>
          <w:rFonts w:cstheme="minorHAnsi"/>
          <w:color w:val="181818"/>
        </w:rPr>
        <w:tab/>
      </w:r>
      <w:r w:rsidRPr="007A5CAE">
        <w:rPr>
          <w:rFonts w:cstheme="minorHAnsi"/>
          <w:color w:val="181818"/>
        </w:rPr>
        <w:tab/>
      </w:r>
      <w:r w:rsidRPr="007A5CAE">
        <w:rPr>
          <w:rFonts w:cstheme="minorHAnsi"/>
          <w:color w:val="181818"/>
        </w:rPr>
        <w:tab/>
      </w:r>
      <w:r w:rsidRPr="007A5CAE">
        <w:rPr>
          <w:rFonts w:cstheme="minorHAnsi"/>
          <w:color w:val="181818"/>
        </w:rPr>
        <w:tab/>
      </w:r>
    </w:p>
    <w:p w:rsidR="0020025D" w:rsidRPr="007A5CAE" w:rsidRDefault="0020025D" w:rsidP="0020025D">
      <w:pPr>
        <w:spacing w:before="56" w:line="360" w:lineRule="auto"/>
        <w:ind w:left="3753" w:right="5"/>
        <w:rPr>
          <w:rFonts w:cstheme="minorHAnsi"/>
          <w:i/>
        </w:rPr>
      </w:pPr>
      <w:r w:rsidRPr="007A5CAE">
        <w:rPr>
          <w:rFonts w:cstheme="minorHAnsi"/>
        </w:rPr>
        <w:t xml:space="preserve">(firma del legale rappresentante del concorrente) </w:t>
      </w:r>
      <w:r w:rsidRPr="007A5CAE">
        <w:rPr>
          <w:rFonts w:cstheme="minorHAnsi"/>
          <w:i/>
        </w:rPr>
        <w:t xml:space="preserve">Sottoscrizione con firma digitale, in conformità a quanto previsto dal D.P.R. n. 445/2000 e </w:t>
      </w:r>
      <w:proofErr w:type="spellStart"/>
      <w:r w:rsidRPr="007A5CAE">
        <w:rPr>
          <w:rFonts w:cstheme="minorHAnsi"/>
          <w:i/>
        </w:rPr>
        <w:t>ss.mm.ii</w:t>
      </w:r>
      <w:proofErr w:type="spellEnd"/>
      <w:r w:rsidRPr="007A5CAE">
        <w:rPr>
          <w:rFonts w:cstheme="minorHAnsi"/>
          <w:i/>
        </w:rPr>
        <w:t>. 1, del Legale rappresentante del concorrente o soggetto munito di idonei poteri</w:t>
      </w:r>
    </w:p>
    <w:p w:rsidR="00105186" w:rsidRPr="007A5CAE" w:rsidRDefault="00105186" w:rsidP="00A32B84">
      <w:pPr>
        <w:spacing w:before="85" w:line="360" w:lineRule="auto"/>
        <w:ind w:right="411"/>
        <w:rPr>
          <w:rFonts w:cstheme="minorHAnsi"/>
          <w:color w:val="181818"/>
        </w:rPr>
      </w:pPr>
    </w:p>
    <w:p w:rsidR="00A32B84" w:rsidRPr="007A5CAE" w:rsidRDefault="00A32B84" w:rsidP="00A32B84">
      <w:pPr>
        <w:spacing w:before="85" w:line="360" w:lineRule="auto"/>
        <w:ind w:right="411"/>
        <w:rPr>
          <w:rFonts w:cstheme="minorHAnsi"/>
          <w:color w:val="181818"/>
        </w:rPr>
      </w:pPr>
    </w:p>
    <w:p w:rsidR="00105186" w:rsidRPr="007A5CAE" w:rsidRDefault="00105186" w:rsidP="00105186">
      <w:pPr>
        <w:pStyle w:val="Corpotesto"/>
        <w:spacing w:before="1" w:line="360" w:lineRule="auto"/>
        <w:rPr>
          <w:rFonts w:asciiTheme="minorHAnsi" w:hAnsiTheme="minorHAnsi" w:cstheme="minorHAnsi"/>
          <w:color w:val="313131"/>
          <w:sz w:val="22"/>
          <w:szCs w:val="22"/>
          <w:lang w:val="it-IT"/>
        </w:rPr>
      </w:pPr>
    </w:p>
    <w:p w:rsidR="00105186" w:rsidRPr="007A5CAE" w:rsidRDefault="00105186" w:rsidP="00105186">
      <w:pPr>
        <w:jc w:val="both"/>
        <w:rPr>
          <w:rFonts w:cstheme="minorHAnsi"/>
        </w:rPr>
      </w:pPr>
      <w:bookmarkStart w:id="0" w:name="_GoBack"/>
      <w:bookmarkEnd w:id="0"/>
    </w:p>
    <w:sectPr w:rsidR="00105186" w:rsidRPr="007A5C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03E"/>
    <w:multiLevelType w:val="hybridMultilevel"/>
    <w:tmpl w:val="38FA308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4153F8"/>
    <w:multiLevelType w:val="hybridMultilevel"/>
    <w:tmpl w:val="0FD47528"/>
    <w:lvl w:ilvl="0" w:tplc="0E0AFA42">
      <w:start w:val="1"/>
      <w:numFmt w:val="lowerLetter"/>
      <w:lvlText w:val="%1)"/>
      <w:lvlJc w:val="left"/>
      <w:pPr>
        <w:ind w:left="1245" w:hanging="566"/>
      </w:pPr>
      <w:rPr>
        <w:rFonts w:asciiTheme="minorHAnsi" w:eastAsia="Arial" w:hAnsiTheme="minorHAnsi" w:cstheme="minorHAnsi" w:hint="default"/>
        <w:b w:val="0"/>
        <w:bCs w:val="0"/>
        <w:i w:val="0"/>
        <w:iCs w:val="0"/>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1461BA"/>
    <w:multiLevelType w:val="hybridMultilevel"/>
    <w:tmpl w:val="0FD47528"/>
    <w:lvl w:ilvl="0" w:tplc="0E0AFA42">
      <w:start w:val="1"/>
      <w:numFmt w:val="lowerLetter"/>
      <w:lvlText w:val="%1)"/>
      <w:lvlJc w:val="left"/>
      <w:pPr>
        <w:ind w:left="1245" w:hanging="566"/>
      </w:pPr>
      <w:rPr>
        <w:rFonts w:asciiTheme="minorHAnsi" w:eastAsia="Arial" w:hAnsiTheme="minorHAnsi" w:cstheme="minorHAnsi" w:hint="default"/>
        <w:b w:val="0"/>
        <w:bCs w:val="0"/>
        <w:i w:val="0"/>
        <w:iCs w:val="0"/>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00554E"/>
    <w:multiLevelType w:val="hybridMultilevel"/>
    <w:tmpl w:val="5AB8DF4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C656C8"/>
    <w:multiLevelType w:val="multilevel"/>
    <w:tmpl w:val="1850110A"/>
    <w:lvl w:ilvl="0">
      <w:start w:val="1"/>
      <w:numFmt w:val="decimal"/>
      <w:lvlText w:val="%1)"/>
      <w:lvlJc w:val="left"/>
      <w:pPr>
        <w:ind w:left="257" w:hanging="682"/>
      </w:pPr>
      <w:rPr>
        <w:rFonts w:asciiTheme="minorHAnsi" w:hAnsiTheme="minorHAnsi" w:cstheme="minorHAnsi" w:hint="default"/>
        <w:b w:val="0"/>
        <w:spacing w:val="-1"/>
        <w:w w:val="105"/>
        <w:sz w:val="22"/>
        <w:szCs w:val="22"/>
      </w:rPr>
    </w:lvl>
    <w:lvl w:ilvl="1">
      <w:start w:val="1"/>
      <w:numFmt w:val="lowerLetter"/>
      <w:lvlText w:val="%2)"/>
      <w:lvlJc w:val="left"/>
      <w:pPr>
        <w:ind w:left="1290" w:hanging="251"/>
      </w:pPr>
      <w:rPr>
        <w:rFonts w:eastAsia="Arial" w:cs="Arial"/>
        <w:color w:val="181818"/>
        <w:spacing w:val="-1"/>
        <w:w w:val="91"/>
        <w:sz w:val="19"/>
        <w:szCs w:val="19"/>
      </w:rPr>
    </w:lvl>
    <w:lvl w:ilvl="2">
      <w:start w:val="1"/>
      <w:numFmt w:val="lowerLetter"/>
      <w:lvlText w:val="%3)"/>
      <w:lvlJc w:val="left"/>
      <w:pPr>
        <w:ind w:left="2247" w:hanging="251"/>
      </w:pPr>
      <w:rPr>
        <w:rFonts w:hint="default"/>
      </w:rPr>
    </w:lvl>
    <w:lvl w:ilvl="3">
      <w:start w:val="1"/>
      <w:numFmt w:val="bullet"/>
      <w:lvlText w:val=""/>
      <w:lvlJc w:val="left"/>
      <w:pPr>
        <w:ind w:left="3194" w:hanging="251"/>
      </w:pPr>
      <w:rPr>
        <w:rFonts w:ascii="Symbol" w:hAnsi="Symbol" w:cs="Symbol" w:hint="default"/>
      </w:rPr>
    </w:lvl>
    <w:lvl w:ilvl="4">
      <w:start w:val="1"/>
      <w:numFmt w:val="bullet"/>
      <w:lvlText w:val=""/>
      <w:lvlJc w:val="left"/>
      <w:pPr>
        <w:ind w:left="4141" w:hanging="251"/>
      </w:pPr>
      <w:rPr>
        <w:rFonts w:ascii="Symbol" w:hAnsi="Symbol" w:cs="Symbol" w:hint="default"/>
      </w:rPr>
    </w:lvl>
    <w:lvl w:ilvl="5">
      <w:start w:val="1"/>
      <w:numFmt w:val="bullet"/>
      <w:lvlText w:val=""/>
      <w:lvlJc w:val="left"/>
      <w:pPr>
        <w:ind w:left="5088" w:hanging="251"/>
      </w:pPr>
      <w:rPr>
        <w:rFonts w:ascii="Symbol" w:hAnsi="Symbol" w:cs="Symbol" w:hint="default"/>
      </w:rPr>
    </w:lvl>
    <w:lvl w:ilvl="6">
      <w:start w:val="1"/>
      <w:numFmt w:val="bullet"/>
      <w:lvlText w:val=""/>
      <w:lvlJc w:val="left"/>
      <w:pPr>
        <w:ind w:left="6035" w:hanging="251"/>
      </w:pPr>
      <w:rPr>
        <w:rFonts w:ascii="Symbol" w:hAnsi="Symbol" w:cs="Symbol" w:hint="default"/>
      </w:rPr>
    </w:lvl>
    <w:lvl w:ilvl="7">
      <w:start w:val="1"/>
      <w:numFmt w:val="bullet"/>
      <w:lvlText w:val=""/>
      <w:lvlJc w:val="left"/>
      <w:pPr>
        <w:ind w:left="6982" w:hanging="251"/>
      </w:pPr>
      <w:rPr>
        <w:rFonts w:ascii="Symbol" w:hAnsi="Symbol" w:cs="Symbol" w:hint="default"/>
      </w:rPr>
    </w:lvl>
    <w:lvl w:ilvl="8">
      <w:start w:val="1"/>
      <w:numFmt w:val="bullet"/>
      <w:lvlText w:val=""/>
      <w:lvlJc w:val="left"/>
      <w:pPr>
        <w:ind w:left="7929" w:hanging="251"/>
      </w:pPr>
      <w:rPr>
        <w:rFonts w:ascii="Symbol" w:hAnsi="Symbol" w:cs="Symbol" w:hint="default"/>
      </w:rPr>
    </w:lvl>
  </w:abstractNum>
  <w:abstractNum w:abstractNumId="5" w15:restartNumberingAfterBreak="0">
    <w:nsid w:val="09B62E83"/>
    <w:multiLevelType w:val="hybridMultilevel"/>
    <w:tmpl w:val="08ECB24E"/>
    <w:lvl w:ilvl="0" w:tplc="F7D06EB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17247D"/>
    <w:multiLevelType w:val="hybridMultilevel"/>
    <w:tmpl w:val="FDEE382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6930C0"/>
    <w:multiLevelType w:val="multilevel"/>
    <w:tmpl w:val="EBB2CB32"/>
    <w:lvl w:ilvl="0">
      <w:start w:val="1"/>
      <w:numFmt w:val="bullet"/>
      <w:lvlText w:val=""/>
      <w:lvlJc w:val="left"/>
      <w:pPr>
        <w:ind w:left="961" w:hanging="360"/>
      </w:pPr>
      <w:rPr>
        <w:rFonts w:ascii="Symbol" w:hAnsi="Symbol" w:cs="Symbol" w:hint="default"/>
      </w:rPr>
    </w:lvl>
    <w:lvl w:ilvl="1">
      <w:start w:val="1"/>
      <w:numFmt w:val="bullet"/>
      <w:lvlText w:val="o"/>
      <w:lvlJc w:val="left"/>
      <w:pPr>
        <w:ind w:left="1681" w:hanging="360"/>
      </w:pPr>
      <w:rPr>
        <w:rFonts w:ascii="Courier New" w:hAnsi="Courier New" w:cs="Courier New" w:hint="default"/>
      </w:rPr>
    </w:lvl>
    <w:lvl w:ilvl="2">
      <w:start w:val="1"/>
      <w:numFmt w:val="bullet"/>
      <w:lvlText w:val=""/>
      <w:lvlJc w:val="left"/>
      <w:pPr>
        <w:ind w:left="2401" w:hanging="360"/>
      </w:pPr>
      <w:rPr>
        <w:rFonts w:ascii="Wingdings" w:hAnsi="Wingdings" w:cs="Wingdings" w:hint="default"/>
      </w:rPr>
    </w:lvl>
    <w:lvl w:ilvl="3">
      <w:start w:val="1"/>
      <w:numFmt w:val="bullet"/>
      <w:lvlText w:val=""/>
      <w:lvlJc w:val="left"/>
      <w:pPr>
        <w:ind w:left="3121" w:hanging="360"/>
      </w:pPr>
      <w:rPr>
        <w:rFonts w:ascii="Symbol" w:hAnsi="Symbol" w:cs="Symbol" w:hint="default"/>
      </w:rPr>
    </w:lvl>
    <w:lvl w:ilvl="4">
      <w:start w:val="1"/>
      <w:numFmt w:val="bullet"/>
      <w:lvlText w:val="o"/>
      <w:lvlJc w:val="left"/>
      <w:pPr>
        <w:ind w:left="3841" w:hanging="360"/>
      </w:pPr>
      <w:rPr>
        <w:rFonts w:ascii="Courier New" w:hAnsi="Courier New" w:cs="Courier New" w:hint="default"/>
      </w:rPr>
    </w:lvl>
    <w:lvl w:ilvl="5">
      <w:start w:val="1"/>
      <w:numFmt w:val="bullet"/>
      <w:lvlText w:val=""/>
      <w:lvlJc w:val="left"/>
      <w:pPr>
        <w:ind w:left="4561" w:hanging="360"/>
      </w:pPr>
      <w:rPr>
        <w:rFonts w:ascii="Wingdings" w:hAnsi="Wingdings" w:cs="Wingdings" w:hint="default"/>
      </w:rPr>
    </w:lvl>
    <w:lvl w:ilvl="6">
      <w:start w:val="1"/>
      <w:numFmt w:val="bullet"/>
      <w:lvlText w:val=""/>
      <w:lvlJc w:val="left"/>
      <w:pPr>
        <w:ind w:left="5281" w:hanging="360"/>
      </w:pPr>
      <w:rPr>
        <w:rFonts w:ascii="Symbol" w:hAnsi="Symbol" w:cs="Symbol" w:hint="default"/>
      </w:rPr>
    </w:lvl>
    <w:lvl w:ilvl="7">
      <w:start w:val="1"/>
      <w:numFmt w:val="bullet"/>
      <w:lvlText w:val="o"/>
      <w:lvlJc w:val="left"/>
      <w:pPr>
        <w:ind w:left="6001" w:hanging="360"/>
      </w:pPr>
      <w:rPr>
        <w:rFonts w:ascii="Courier New" w:hAnsi="Courier New" w:cs="Courier New" w:hint="default"/>
      </w:rPr>
    </w:lvl>
    <w:lvl w:ilvl="8">
      <w:start w:val="1"/>
      <w:numFmt w:val="bullet"/>
      <w:lvlText w:val=""/>
      <w:lvlJc w:val="left"/>
      <w:pPr>
        <w:ind w:left="6721" w:hanging="360"/>
      </w:pPr>
      <w:rPr>
        <w:rFonts w:ascii="Wingdings" w:hAnsi="Wingdings" w:cs="Wingdings" w:hint="default"/>
      </w:rPr>
    </w:lvl>
  </w:abstractNum>
  <w:abstractNum w:abstractNumId="8" w15:restartNumberingAfterBreak="0">
    <w:nsid w:val="28BA31E4"/>
    <w:multiLevelType w:val="hybridMultilevel"/>
    <w:tmpl w:val="223CDF7A"/>
    <w:lvl w:ilvl="0" w:tplc="85C669A6">
      <w:numFmt w:val="bullet"/>
      <w:lvlText w:val="☐"/>
      <w:lvlJc w:val="left"/>
      <w:pPr>
        <w:ind w:left="112" w:hanging="202"/>
      </w:pPr>
      <w:rPr>
        <w:rFonts w:ascii="Segoe UI Symbol" w:eastAsia="Segoe UI Symbol" w:hAnsi="Segoe UI Symbol" w:cs="Segoe UI Symbol" w:hint="default"/>
        <w:b w:val="0"/>
        <w:bCs w:val="0"/>
        <w:i w:val="0"/>
        <w:iCs w:val="0"/>
        <w:spacing w:val="2"/>
        <w:w w:val="114"/>
        <w:sz w:val="18"/>
        <w:szCs w:val="18"/>
        <w:lang w:val="it-IT" w:eastAsia="en-US" w:bidi="ar-SA"/>
      </w:rPr>
    </w:lvl>
    <w:lvl w:ilvl="1" w:tplc="0E0AFA42">
      <w:start w:val="1"/>
      <w:numFmt w:val="lowerLetter"/>
      <w:lvlText w:val="%2)"/>
      <w:lvlJc w:val="left"/>
      <w:pPr>
        <w:ind w:left="1245" w:hanging="566"/>
      </w:pPr>
      <w:rPr>
        <w:rFonts w:asciiTheme="minorHAnsi" w:eastAsia="Arial" w:hAnsiTheme="minorHAnsi" w:cstheme="minorHAnsi" w:hint="default"/>
        <w:b w:val="0"/>
        <w:bCs w:val="0"/>
        <w:i w:val="0"/>
        <w:iCs w:val="0"/>
        <w:spacing w:val="0"/>
        <w:w w:val="100"/>
        <w:sz w:val="22"/>
        <w:szCs w:val="22"/>
        <w:lang w:val="it-IT" w:eastAsia="en-US" w:bidi="ar-SA"/>
      </w:rPr>
    </w:lvl>
    <w:lvl w:ilvl="2" w:tplc="6D9EA0C4">
      <w:numFmt w:val="bullet"/>
      <w:lvlText w:val="•"/>
      <w:lvlJc w:val="left"/>
      <w:pPr>
        <w:ind w:left="2198" w:hanging="566"/>
      </w:pPr>
      <w:rPr>
        <w:rFonts w:hint="default"/>
        <w:lang w:val="it-IT" w:eastAsia="en-US" w:bidi="ar-SA"/>
      </w:rPr>
    </w:lvl>
    <w:lvl w:ilvl="3" w:tplc="2544132E">
      <w:numFmt w:val="bullet"/>
      <w:lvlText w:val="•"/>
      <w:lvlJc w:val="left"/>
      <w:pPr>
        <w:ind w:left="3156" w:hanging="566"/>
      </w:pPr>
      <w:rPr>
        <w:rFonts w:hint="default"/>
        <w:lang w:val="it-IT" w:eastAsia="en-US" w:bidi="ar-SA"/>
      </w:rPr>
    </w:lvl>
    <w:lvl w:ilvl="4" w:tplc="21843B20">
      <w:numFmt w:val="bullet"/>
      <w:lvlText w:val="•"/>
      <w:lvlJc w:val="left"/>
      <w:pPr>
        <w:ind w:left="4115" w:hanging="566"/>
      </w:pPr>
      <w:rPr>
        <w:rFonts w:hint="default"/>
        <w:lang w:val="it-IT" w:eastAsia="en-US" w:bidi="ar-SA"/>
      </w:rPr>
    </w:lvl>
    <w:lvl w:ilvl="5" w:tplc="CD5CBCE8">
      <w:numFmt w:val="bullet"/>
      <w:lvlText w:val="•"/>
      <w:lvlJc w:val="left"/>
      <w:pPr>
        <w:ind w:left="5073" w:hanging="566"/>
      </w:pPr>
      <w:rPr>
        <w:rFonts w:hint="default"/>
        <w:lang w:val="it-IT" w:eastAsia="en-US" w:bidi="ar-SA"/>
      </w:rPr>
    </w:lvl>
    <w:lvl w:ilvl="6" w:tplc="8586C664">
      <w:numFmt w:val="bullet"/>
      <w:lvlText w:val="•"/>
      <w:lvlJc w:val="left"/>
      <w:pPr>
        <w:ind w:left="6032" w:hanging="566"/>
      </w:pPr>
      <w:rPr>
        <w:rFonts w:hint="default"/>
        <w:lang w:val="it-IT" w:eastAsia="en-US" w:bidi="ar-SA"/>
      </w:rPr>
    </w:lvl>
    <w:lvl w:ilvl="7" w:tplc="5CAA3CCC">
      <w:numFmt w:val="bullet"/>
      <w:lvlText w:val="•"/>
      <w:lvlJc w:val="left"/>
      <w:pPr>
        <w:ind w:left="6990" w:hanging="566"/>
      </w:pPr>
      <w:rPr>
        <w:rFonts w:hint="default"/>
        <w:lang w:val="it-IT" w:eastAsia="en-US" w:bidi="ar-SA"/>
      </w:rPr>
    </w:lvl>
    <w:lvl w:ilvl="8" w:tplc="D35851D6">
      <w:numFmt w:val="bullet"/>
      <w:lvlText w:val="•"/>
      <w:lvlJc w:val="left"/>
      <w:pPr>
        <w:ind w:left="7949" w:hanging="566"/>
      </w:pPr>
      <w:rPr>
        <w:rFonts w:hint="default"/>
        <w:lang w:val="it-IT" w:eastAsia="en-US" w:bidi="ar-SA"/>
      </w:rPr>
    </w:lvl>
  </w:abstractNum>
  <w:abstractNum w:abstractNumId="9" w15:restartNumberingAfterBreak="0">
    <w:nsid w:val="290C6867"/>
    <w:multiLevelType w:val="multilevel"/>
    <w:tmpl w:val="BC686092"/>
    <w:lvl w:ilvl="0">
      <w:start w:val="24"/>
      <w:numFmt w:val="decimal"/>
      <w:lvlText w:val="%1)"/>
      <w:lvlJc w:val="left"/>
      <w:pPr>
        <w:ind w:left="588" w:hanging="326"/>
      </w:pPr>
      <w:rPr>
        <w:rFonts w:eastAsia="Arial" w:cs="Arial"/>
        <w:color w:val="181818"/>
        <w:spacing w:val="-1"/>
        <w:w w:val="97"/>
        <w:sz w:val="19"/>
        <w:szCs w:val="19"/>
      </w:rPr>
    </w:lvl>
    <w:lvl w:ilvl="1">
      <w:start w:val="1"/>
      <w:numFmt w:val="lowerLetter"/>
      <w:lvlText w:val="%2)"/>
      <w:lvlJc w:val="left"/>
      <w:pPr>
        <w:ind w:left="1035" w:hanging="405"/>
      </w:pPr>
      <w:rPr>
        <w:rFonts w:eastAsia="Arial" w:cs="Arial"/>
        <w:color w:val="181818"/>
        <w:spacing w:val="0"/>
        <w:w w:val="100"/>
        <w:sz w:val="22"/>
        <w:szCs w:val="22"/>
      </w:rPr>
    </w:lvl>
    <w:lvl w:ilvl="2">
      <w:start w:val="1"/>
      <w:numFmt w:val="bullet"/>
      <w:lvlText w:val=""/>
      <w:lvlJc w:val="left"/>
      <w:pPr>
        <w:ind w:left="1145" w:hanging="117"/>
      </w:pPr>
      <w:rPr>
        <w:rFonts w:ascii="Symbol" w:hAnsi="Symbol" w:cs="Symbol" w:hint="default"/>
        <w:w w:val="108"/>
        <w:sz w:val="19"/>
      </w:rPr>
    </w:lvl>
    <w:lvl w:ilvl="3">
      <w:start w:val="1"/>
      <w:numFmt w:val="bullet"/>
      <w:lvlText w:val=""/>
      <w:lvlJc w:val="left"/>
      <w:pPr>
        <w:ind w:left="2225" w:hanging="117"/>
      </w:pPr>
      <w:rPr>
        <w:rFonts w:ascii="Symbol" w:hAnsi="Symbol" w:cs="Symbol" w:hint="default"/>
      </w:rPr>
    </w:lvl>
    <w:lvl w:ilvl="4">
      <w:start w:val="1"/>
      <w:numFmt w:val="bullet"/>
      <w:lvlText w:val=""/>
      <w:lvlJc w:val="left"/>
      <w:pPr>
        <w:ind w:left="3311" w:hanging="117"/>
      </w:pPr>
      <w:rPr>
        <w:rFonts w:ascii="Symbol" w:hAnsi="Symbol" w:cs="Symbol" w:hint="default"/>
      </w:rPr>
    </w:lvl>
    <w:lvl w:ilvl="5">
      <w:start w:val="1"/>
      <w:numFmt w:val="bullet"/>
      <w:lvlText w:val=""/>
      <w:lvlJc w:val="left"/>
      <w:pPr>
        <w:ind w:left="4396" w:hanging="117"/>
      </w:pPr>
      <w:rPr>
        <w:rFonts w:ascii="Symbol" w:hAnsi="Symbol" w:cs="Symbol" w:hint="default"/>
      </w:rPr>
    </w:lvl>
    <w:lvl w:ilvl="6">
      <w:start w:val="1"/>
      <w:numFmt w:val="bullet"/>
      <w:lvlText w:val=""/>
      <w:lvlJc w:val="left"/>
      <w:pPr>
        <w:ind w:left="5482" w:hanging="117"/>
      </w:pPr>
      <w:rPr>
        <w:rFonts w:ascii="Symbol" w:hAnsi="Symbol" w:cs="Symbol" w:hint="default"/>
      </w:rPr>
    </w:lvl>
    <w:lvl w:ilvl="7">
      <w:start w:val="1"/>
      <w:numFmt w:val="bullet"/>
      <w:lvlText w:val=""/>
      <w:lvlJc w:val="left"/>
      <w:pPr>
        <w:ind w:left="6567" w:hanging="117"/>
      </w:pPr>
      <w:rPr>
        <w:rFonts w:ascii="Symbol" w:hAnsi="Symbol" w:cs="Symbol" w:hint="default"/>
      </w:rPr>
    </w:lvl>
    <w:lvl w:ilvl="8">
      <w:start w:val="1"/>
      <w:numFmt w:val="bullet"/>
      <w:lvlText w:val=""/>
      <w:lvlJc w:val="left"/>
      <w:pPr>
        <w:ind w:left="7653" w:hanging="117"/>
      </w:pPr>
      <w:rPr>
        <w:rFonts w:ascii="Symbol" w:hAnsi="Symbol" w:cs="Symbol" w:hint="default"/>
      </w:rPr>
    </w:lvl>
  </w:abstractNum>
  <w:abstractNum w:abstractNumId="10" w15:restartNumberingAfterBreak="0">
    <w:nsid w:val="35007148"/>
    <w:multiLevelType w:val="hybridMultilevel"/>
    <w:tmpl w:val="351E0A2A"/>
    <w:lvl w:ilvl="0" w:tplc="F7D06EB2">
      <w:start w:val="1"/>
      <w:numFmt w:val="bullet"/>
      <w:lvlText w:val=""/>
      <w:lvlJc w:val="left"/>
      <w:pPr>
        <w:ind w:left="1750" w:hanging="360"/>
      </w:pPr>
      <w:rPr>
        <w:rFonts w:ascii="Symbol" w:hAnsi="Symbol" w:hint="default"/>
      </w:rPr>
    </w:lvl>
    <w:lvl w:ilvl="1" w:tplc="04100003" w:tentative="1">
      <w:start w:val="1"/>
      <w:numFmt w:val="bullet"/>
      <w:lvlText w:val="o"/>
      <w:lvlJc w:val="left"/>
      <w:pPr>
        <w:ind w:left="2470" w:hanging="360"/>
      </w:pPr>
      <w:rPr>
        <w:rFonts w:ascii="Courier New" w:hAnsi="Courier New" w:cs="Courier New" w:hint="default"/>
      </w:rPr>
    </w:lvl>
    <w:lvl w:ilvl="2" w:tplc="04100005" w:tentative="1">
      <w:start w:val="1"/>
      <w:numFmt w:val="bullet"/>
      <w:lvlText w:val=""/>
      <w:lvlJc w:val="left"/>
      <w:pPr>
        <w:ind w:left="3190" w:hanging="360"/>
      </w:pPr>
      <w:rPr>
        <w:rFonts w:ascii="Wingdings" w:hAnsi="Wingdings" w:hint="default"/>
      </w:rPr>
    </w:lvl>
    <w:lvl w:ilvl="3" w:tplc="04100001" w:tentative="1">
      <w:start w:val="1"/>
      <w:numFmt w:val="bullet"/>
      <w:lvlText w:val=""/>
      <w:lvlJc w:val="left"/>
      <w:pPr>
        <w:ind w:left="3910" w:hanging="360"/>
      </w:pPr>
      <w:rPr>
        <w:rFonts w:ascii="Symbol" w:hAnsi="Symbol" w:hint="default"/>
      </w:rPr>
    </w:lvl>
    <w:lvl w:ilvl="4" w:tplc="04100003" w:tentative="1">
      <w:start w:val="1"/>
      <w:numFmt w:val="bullet"/>
      <w:lvlText w:val="o"/>
      <w:lvlJc w:val="left"/>
      <w:pPr>
        <w:ind w:left="4630" w:hanging="360"/>
      </w:pPr>
      <w:rPr>
        <w:rFonts w:ascii="Courier New" w:hAnsi="Courier New" w:cs="Courier New" w:hint="default"/>
      </w:rPr>
    </w:lvl>
    <w:lvl w:ilvl="5" w:tplc="04100005" w:tentative="1">
      <w:start w:val="1"/>
      <w:numFmt w:val="bullet"/>
      <w:lvlText w:val=""/>
      <w:lvlJc w:val="left"/>
      <w:pPr>
        <w:ind w:left="5350" w:hanging="360"/>
      </w:pPr>
      <w:rPr>
        <w:rFonts w:ascii="Wingdings" w:hAnsi="Wingdings" w:hint="default"/>
      </w:rPr>
    </w:lvl>
    <w:lvl w:ilvl="6" w:tplc="04100001" w:tentative="1">
      <w:start w:val="1"/>
      <w:numFmt w:val="bullet"/>
      <w:lvlText w:val=""/>
      <w:lvlJc w:val="left"/>
      <w:pPr>
        <w:ind w:left="6070" w:hanging="360"/>
      </w:pPr>
      <w:rPr>
        <w:rFonts w:ascii="Symbol" w:hAnsi="Symbol" w:hint="default"/>
      </w:rPr>
    </w:lvl>
    <w:lvl w:ilvl="7" w:tplc="04100003" w:tentative="1">
      <w:start w:val="1"/>
      <w:numFmt w:val="bullet"/>
      <w:lvlText w:val="o"/>
      <w:lvlJc w:val="left"/>
      <w:pPr>
        <w:ind w:left="6790" w:hanging="360"/>
      </w:pPr>
      <w:rPr>
        <w:rFonts w:ascii="Courier New" w:hAnsi="Courier New" w:cs="Courier New" w:hint="default"/>
      </w:rPr>
    </w:lvl>
    <w:lvl w:ilvl="8" w:tplc="04100005" w:tentative="1">
      <w:start w:val="1"/>
      <w:numFmt w:val="bullet"/>
      <w:lvlText w:val=""/>
      <w:lvlJc w:val="left"/>
      <w:pPr>
        <w:ind w:left="7510" w:hanging="360"/>
      </w:pPr>
      <w:rPr>
        <w:rFonts w:ascii="Wingdings" w:hAnsi="Wingdings" w:hint="default"/>
      </w:rPr>
    </w:lvl>
  </w:abstractNum>
  <w:abstractNum w:abstractNumId="11" w15:restartNumberingAfterBreak="0">
    <w:nsid w:val="44B16D53"/>
    <w:multiLevelType w:val="hybridMultilevel"/>
    <w:tmpl w:val="5ABE99F0"/>
    <w:lvl w:ilvl="0" w:tplc="166210E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52530582"/>
    <w:multiLevelType w:val="multilevel"/>
    <w:tmpl w:val="F11E903A"/>
    <w:lvl w:ilvl="0">
      <w:start w:val="10"/>
      <w:numFmt w:val="decimal"/>
      <w:lvlText w:val="%1)"/>
      <w:lvlJc w:val="left"/>
      <w:pPr>
        <w:ind w:left="257" w:hanging="682"/>
      </w:pPr>
      <w:rPr>
        <w:rFonts w:asciiTheme="minorHAnsi" w:hAnsiTheme="minorHAnsi" w:cstheme="minorHAnsi" w:hint="default"/>
        <w:b w:val="0"/>
        <w:spacing w:val="-1"/>
        <w:w w:val="105"/>
        <w:sz w:val="22"/>
        <w:szCs w:val="22"/>
      </w:rPr>
    </w:lvl>
    <w:lvl w:ilvl="1">
      <w:start w:val="1"/>
      <w:numFmt w:val="lowerLetter"/>
      <w:lvlText w:val="%2)"/>
      <w:lvlJc w:val="left"/>
      <w:pPr>
        <w:ind w:left="1290" w:hanging="251"/>
      </w:pPr>
      <w:rPr>
        <w:rFonts w:eastAsia="Arial" w:cs="Arial" w:hint="default"/>
        <w:color w:val="181818"/>
        <w:spacing w:val="-1"/>
        <w:w w:val="91"/>
        <w:sz w:val="19"/>
        <w:szCs w:val="19"/>
      </w:rPr>
    </w:lvl>
    <w:lvl w:ilvl="2">
      <w:start w:val="1"/>
      <w:numFmt w:val="lowerLetter"/>
      <w:lvlText w:val="%3)"/>
      <w:lvlJc w:val="left"/>
      <w:pPr>
        <w:ind w:left="2247" w:hanging="251"/>
      </w:pPr>
      <w:rPr>
        <w:rFonts w:hint="default"/>
      </w:rPr>
    </w:lvl>
    <w:lvl w:ilvl="3">
      <w:start w:val="1"/>
      <w:numFmt w:val="bullet"/>
      <w:lvlText w:val=""/>
      <w:lvlJc w:val="left"/>
      <w:pPr>
        <w:ind w:left="3194" w:hanging="251"/>
      </w:pPr>
      <w:rPr>
        <w:rFonts w:ascii="Symbol" w:hAnsi="Symbol" w:cs="Symbol" w:hint="default"/>
      </w:rPr>
    </w:lvl>
    <w:lvl w:ilvl="4">
      <w:start w:val="1"/>
      <w:numFmt w:val="bullet"/>
      <w:lvlText w:val=""/>
      <w:lvlJc w:val="left"/>
      <w:pPr>
        <w:ind w:left="4141" w:hanging="251"/>
      </w:pPr>
      <w:rPr>
        <w:rFonts w:ascii="Symbol" w:hAnsi="Symbol" w:cs="Symbol" w:hint="default"/>
      </w:rPr>
    </w:lvl>
    <w:lvl w:ilvl="5">
      <w:start w:val="1"/>
      <w:numFmt w:val="bullet"/>
      <w:lvlText w:val=""/>
      <w:lvlJc w:val="left"/>
      <w:pPr>
        <w:ind w:left="5088" w:hanging="251"/>
      </w:pPr>
      <w:rPr>
        <w:rFonts w:ascii="Symbol" w:hAnsi="Symbol" w:cs="Symbol" w:hint="default"/>
      </w:rPr>
    </w:lvl>
    <w:lvl w:ilvl="6">
      <w:start w:val="1"/>
      <w:numFmt w:val="bullet"/>
      <w:lvlText w:val=""/>
      <w:lvlJc w:val="left"/>
      <w:pPr>
        <w:ind w:left="6035" w:hanging="251"/>
      </w:pPr>
      <w:rPr>
        <w:rFonts w:ascii="Symbol" w:hAnsi="Symbol" w:cs="Symbol" w:hint="default"/>
      </w:rPr>
    </w:lvl>
    <w:lvl w:ilvl="7">
      <w:start w:val="1"/>
      <w:numFmt w:val="bullet"/>
      <w:lvlText w:val=""/>
      <w:lvlJc w:val="left"/>
      <w:pPr>
        <w:ind w:left="6982" w:hanging="251"/>
      </w:pPr>
      <w:rPr>
        <w:rFonts w:ascii="Symbol" w:hAnsi="Symbol" w:cs="Symbol" w:hint="default"/>
      </w:rPr>
    </w:lvl>
    <w:lvl w:ilvl="8">
      <w:start w:val="1"/>
      <w:numFmt w:val="bullet"/>
      <w:lvlText w:val=""/>
      <w:lvlJc w:val="left"/>
      <w:pPr>
        <w:ind w:left="7929" w:hanging="251"/>
      </w:pPr>
      <w:rPr>
        <w:rFonts w:ascii="Symbol" w:hAnsi="Symbol" w:cs="Symbol" w:hint="default"/>
      </w:rPr>
    </w:lvl>
  </w:abstractNum>
  <w:abstractNum w:abstractNumId="13" w15:restartNumberingAfterBreak="0">
    <w:nsid w:val="52B24BE8"/>
    <w:multiLevelType w:val="hybridMultilevel"/>
    <w:tmpl w:val="99A84DF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AE30C78"/>
    <w:multiLevelType w:val="multilevel"/>
    <w:tmpl w:val="1850110A"/>
    <w:lvl w:ilvl="0">
      <w:start w:val="1"/>
      <w:numFmt w:val="decimal"/>
      <w:lvlText w:val="%1)"/>
      <w:lvlJc w:val="left"/>
      <w:pPr>
        <w:ind w:left="257" w:hanging="682"/>
      </w:pPr>
      <w:rPr>
        <w:rFonts w:asciiTheme="minorHAnsi" w:hAnsiTheme="minorHAnsi" w:cstheme="minorHAnsi" w:hint="default"/>
        <w:b w:val="0"/>
        <w:spacing w:val="-1"/>
        <w:w w:val="105"/>
        <w:sz w:val="22"/>
        <w:szCs w:val="22"/>
      </w:rPr>
    </w:lvl>
    <w:lvl w:ilvl="1">
      <w:start w:val="1"/>
      <w:numFmt w:val="lowerLetter"/>
      <w:lvlText w:val="%2)"/>
      <w:lvlJc w:val="left"/>
      <w:pPr>
        <w:ind w:left="1290" w:hanging="251"/>
      </w:pPr>
      <w:rPr>
        <w:rFonts w:eastAsia="Arial" w:cs="Arial"/>
        <w:color w:val="181818"/>
        <w:spacing w:val="-1"/>
        <w:w w:val="91"/>
        <w:sz w:val="19"/>
        <w:szCs w:val="19"/>
      </w:rPr>
    </w:lvl>
    <w:lvl w:ilvl="2">
      <w:start w:val="1"/>
      <w:numFmt w:val="lowerLetter"/>
      <w:lvlText w:val="%3)"/>
      <w:lvlJc w:val="left"/>
      <w:pPr>
        <w:ind w:left="2247" w:hanging="251"/>
      </w:pPr>
      <w:rPr>
        <w:rFonts w:hint="default"/>
      </w:rPr>
    </w:lvl>
    <w:lvl w:ilvl="3">
      <w:start w:val="1"/>
      <w:numFmt w:val="bullet"/>
      <w:lvlText w:val=""/>
      <w:lvlJc w:val="left"/>
      <w:pPr>
        <w:ind w:left="3194" w:hanging="251"/>
      </w:pPr>
      <w:rPr>
        <w:rFonts w:ascii="Symbol" w:hAnsi="Symbol" w:cs="Symbol" w:hint="default"/>
      </w:rPr>
    </w:lvl>
    <w:lvl w:ilvl="4">
      <w:start w:val="1"/>
      <w:numFmt w:val="bullet"/>
      <w:lvlText w:val=""/>
      <w:lvlJc w:val="left"/>
      <w:pPr>
        <w:ind w:left="4141" w:hanging="251"/>
      </w:pPr>
      <w:rPr>
        <w:rFonts w:ascii="Symbol" w:hAnsi="Symbol" w:cs="Symbol" w:hint="default"/>
      </w:rPr>
    </w:lvl>
    <w:lvl w:ilvl="5">
      <w:start w:val="1"/>
      <w:numFmt w:val="bullet"/>
      <w:lvlText w:val=""/>
      <w:lvlJc w:val="left"/>
      <w:pPr>
        <w:ind w:left="5088" w:hanging="251"/>
      </w:pPr>
      <w:rPr>
        <w:rFonts w:ascii="Symbol" w:hAnsi="Symbol" w:cs="Symbol" w:hint="default"/>
      </w:rPr>
    </w:lvl>
    <w:lvl w:ilvl="6">
      <w:start w:val="1"/>
      <w:numFmt w:val="bullet"/>
      <w:lvlText w:val=""/>
      <w:lvlJc w:val="left"/>
      <w:pPr>
        <w:ind w:left="6035" w:hanging="251"/>
      </w:pPr>
      <w:rPr>
        <w:rFonts w:ascii="Symbol" w:hAnsi="Symbol" w:cs="Symbol" w:hint="default"/>
      </w:rPr>
    </w:lvl>
    <w:lvl w:ilvl="7">
      <w:start w:val="1"/>
      <w:numFmt w:val="bullet"/>
      <w:lvlText w:val=""/>
      <w:lvlJc w:val="left"/>
      <w:pPr>
        <w:ind w:left="6982" w:hanging="251"/>
      </w:pPr>
      <w:rPr>
        <w:rFonts w:ascii="Symbol" w:hAnsi="Symbol" w:cs="Symbol" w:hint="default"/>
      </w:rPr>
    </w:lvl>
    <w:lvl w:ilvl="8">
      <w:start w:val="1"/>
      <w:numFmt w:val="bullet"/>
      <w:lvlText w:val=""/>
      <w:lvlJc w:val="left"/>
      <w:pPr>
        <w:ind w:left="7929" w:hanging="251"/>
      </w:pPr>
      <w:rPr>
        <w:rFonts w:ascii="Symbol" w:hAnsi="Symbol" w:cs="Symbol" w:hint="default"/>
      </w:rPr>
    </w:lvl>
  </w:abstractNum>
  <w:abstractNum w:abstractNumId="15" w15:restartNumberingAfterBreak="0">
    <w:nsid w:val="5C34798F"/>
    <w:multiLevelType w:val="hybridMultilevel"/>
    <w:tmpl w:val="982C5392"/>
    <w:lvl w:ilvl="0" w:tplc="9A80A1F2">
      <w:start w:val="19"/>
      <w:numFmt w:val="decimal"/>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F771F76"/>
    <w:multiLevelType w:val="hybridMultilevel"/>
    <w:tmpl w:val="45CCFEF0"/>
    <w:lvl w:ilvl="0" w:tplc="166210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24610B"/>
    <w:multiLevelType w:val="hybridMultilevel"/>
    <w:tmpl w:val="F42604F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831E9B"/>
    <w:multiLevelType w:val="multilevel"/>
    <w:tmpl w:val="9DE0298C"/>
    <w:lvl w:ilvl="0">
      <w:start w:val="1"/>
      <w:numFmt w:val="decimal"/>
      <w:lvlText w:val="%1)"/>
      <w:lvlJc w:val="left"/>
      <w:pPr>
        <w:ind w:left="257" w:hanging="682"/>
      </w:pPr>
      <w:rPr>
        <w:rFonts w:asciiTheme="minorHAnsi" w:hAnsiTheme="minorHAnsi" w:cstheme="minorHAnsi" w:hint="default"/>
        <w:b w:val="0"/>
        <w:spacing w:val="-1"/>
        <w:w w:val="105"/>
        <w:sz w:val="22"/>
        <w:szCs w:val="22"/>
      </w:rPr>
    </w:lvl>
    <w:lvl w:ilvl="1">
      <w:start w:val="1"/>
      <w:numFmt w:val="lowerLetter"/>
      <w:lvlText w:val="%2)"/>
      <w:lvlJc w:val="left"/>
      <w:pPr>
        <w:ind w:left="1290" w:hanging="251"/>
      </w:pPr>
      <w:rPr>
        <w:rFonts w:eastAsia="Arial" w:cs="Arial"/>
        <w:color w:val="181818"/>
        <w:spacing w:val="0"/>
        <w:w w:val="100"/>
        <w:sz w:val="22"/>
        <w:szCs w:val="22"/>
      </w:rPr>
    </w:lvl>
    <w:lvl w:ilvl="2">
      <w:start w:val="1"/>
      <w:numFmt w:val="bullet"/>
      <w:lvlText w:val=""/>
      <w:lvlJc w:val="left"/>
      <w:pPr>
        <w:ind w:left="2247" w:hanging="251"/>
      </w:pPr>
      <w:rPr>
        <w:rFonts w:ascii="Symbol" w:hAnsi="Symbol" w:cs="Symbol" w:hint="default"/>
      </w:rPr>
    </w:lvl>
    <w:lvl w:ilvl="3">
      <w:start w:val="1"/>
      <w:numFmt w:val="bullet"/>
      <w:lvlText w:val=""/>
      <w:lvlJc w:val="left"/>
      <w:pPr>
        <w:ind w:left="3194" w:hanging="251"/>
      </w:pPr>
      <w:rPr>
        <w:rFonts w:ascii="Symbol" w:hAnsi="Symbol" w:cs="Symbol" w:hint="default"/>
      </w:rPr>
    </w:lvl>
    <w:lvl w:ilvl="4">
      <w:start w:val="1"/>
      <w:numFmt w:val="bullet"/>
      <w:lvlText w:val=""/>
      <w:lvlJc w:val="left"/>
      <w:pPr>
        <w:ind w:left="4141" w:hanging="251"/>
      </w:pPr>
      <w:rPr>
        <w:rFonts w:ascii="Symbol" w:hAnsi="Symbol" w:cs="Symbol" w:hint="default"/>
      </w:rPr>
    </w:lvl>
    <w:lvl w:ilvl="5">
      <w:start w:val="1"/>
      <w:numFmt w:val="bullet"/>
      <w:lvlText w:val=""/>
      <w:lvlJc w:val="left"/>
      <w:pPr>
        <w:ind w:left="5088" w:hanging="251"/>
      </w:pPr>
      <w:rPr>
        <w:rFonts w:ascii="Symbol" w:hAnsi="Symbol" w:cs="Symbol" w:hint="default"/>
      </w:rPr>
    </w:lvl>
    <w:lvl w:ilvl="6">
      <w:start w:val="1"/>
      <w:numFmt w:val="bullet"/>
      <w:lvlText w:val=""/>
      <w:lvlJc w:val="left"/>
      <w:pPr>
        <w:ind w:left="6035" w:hanging="251"/>
      </w:pPr>
      <w:rPr>
        <w:rFonts w:ascii="Symbol" w:hAnsi="Symbol" w:cs="Symbol" w:hint="default"/>
      </w:rPr>
    </w:lvl>
    <w:lvl w:ilvl="7">
      <w:start w:val="1"/>
      <w:numFmt w:val="bullet"/>
      <w:lvlText w:val=""/>
      <w:lvlJc w:val="left"/>
      <w:pPr>
        <w:ind w:left="6982" w:hanging="251"/>
      </w:pPr>
      <w:rPr>
        <w:rFonts w:ascii="Symbol" w:hAnsi="Symbol" w:cs="Symbol" w:hint="default"/>
      </w:rPr>
    </w:lvl>
    <w:lvl w:ilvl="8">
      <w:start w:val="1"/>
      <w:numFmt w:val="bullet"/>
      <w:lvlText w:val=""/>
      <w:lvlJc w:val="left"/>
      <w:pPr>
        <w:ind w:left="7929" w:hanging="251"/>
      </w:pPr>
      <w:rPr>
        <w:rFonts w:ascii="Symbol" w:hAnsi="Symbol" w:cs="Symbol" w:hint="default"/>
      </w:rPr>
    </w:lvl>
  </w:abstractNum>
  <w:num w:numId="1">
    <w:abstractNumId w:val="16"/>
  </w:num>
  <w:num w:numId="2">
    <w:abstractNumId w:val="7"/>
  </w:num>
  <w:num w:numId="3">
    <w:abstractNumId w:val="18"/>
  </w:num>
  <w:num w:numId="4">
    <w:abstractNumId w:val="5"/>
  </w:num>
  <w:num w:numId="5">
    <w:abstractNumId w:val="14"/>
  </w:num>
  <w:num w:numId="6">
    <w:abstractNumId w:val="11"/>
  </w:num>
  <w:num w:numId="7">
    <w:abstractNumId w:val="4"/>
  </w:num>
  <w:num w:numId="8">
    <w:abstractNumId w:val="12"/>
  </w:num>
  <w:num w:numId="9">
    <w:abstractNumId w:val="9"/>
  </w:num>
  <w:num w:numId="10">
    <w:abstractNumId w:val="3"/>
  </w:num>
  <w:num w:numId="11">
    <w:abstractNumId w:val="17"/>
  </w:num>
  <w:num w:numId="12">
    <w:abstractNumId w:val="0"/>
  </w:num>
  <w:num w:numId="13">
    <w:abstractNumId w:val="15"/>
  </w:num>
  <w:num w:numId="14">
    <w:abstractNumId w:val="13"/>
  </w:num>
  <w:num w:numId="15">
    <w:abstractNumId w:val="10"/>
  </w:num>
  <w:num w:numId="16">
    <w:abstractNumId w:val="6"/>
  </w:num>
  <w:num w:numId="17">
    <w:abstractNumId w:val="8"/>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42"/>
    <w:rsid w:val="00104F7C"/>
    <w:rsid w:val="00105186"/>
    <w:rsid w:val="0020025D"/>
    <w:rsid w:val="00221436"/>
    <w:rsid w:val="00344DF3"/>
    <w:rsid w:val="003B7125"/>
    <w:rsid w:val="004432D5"/>
    <w:rsid w:val="005D7B87"/>
    <w:rsid w:val="00662AA9"/>
    <w:rsid w:val="007A5CAE"/>
    <w:rsid w:val="00841614"/>
    <w:rsid w:val="00A32B84"/>
    <w:rsid w:val="00BC2042"/>
    <w:rsid w:val="00D02D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25E73-6558-4F10-9730-2F67B48D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105186"/>
    <w:pPr>
      <w:spacing w:after="0" w:line="240" w:lineRule="auto"/>
    </w:pPr>
    <w:rPr>
      <w:rFonts w:ascii="Arial" w:eastAsia="Arial" w:hAnsi="Arial" w:cs="Arial"/>
      <w:sz w:val="19"/>
      <w:szCs w:val="19"/>
      <w:lang w:val="en-US"/>
    </w:rPr>
  </w:style>
  <w:style w:type="character" w:customStyle="1" w:styleId="CorpotestoCarattere">
    <w:name w:val="Corpo testo Carattere"/>
    <w:basedOn w:val="Carpredefinitoparagrafo"/>
    <w:link w:val="Corpotesto"/>
    <w:uiPriority w:val="1"/>
    <w:rsid w:val="00105186"/>
    <w:rPr>
      <w:rFonts w:ascii="Arial" w:eastAsia="Arial" w:hAnsi="Arial" w:cs="Arial"/>
      <w:sz w:val="19"/>
      <w:szCs w:val="19"/>
      <w:lang w:val="en-US"/>
    </w:rPr>
  </w:style>
  <w:style w:type="paragraph" w:styleId="Paragrafoelenco">
    <w:name w:val="List Paragraph"/>
    <w:basedOn w:val="Normale"/>
    <w:uiPriority w:val="1"/>
    <w:qFormat/>
    <w:rsid w:val="00A32B84"/>
    <w:pPr>
      <w:spacing w:after="0" w:line="240" w:lineRule="auto"/>
      <w:ind w:left="241"/>
      <w:jc w:val="both"/>
    </w:pPr>
    <w:rPr>
      <w:rFonts w:ascii="Arial" w:eastAsia="Arial" w:hAnsi="Arial" w:cs="Arial"/>
      <w:lang w:val="en-US"/>
    </w:rPr>
  </w:style>
  <w:style w:type="table" w:styleId="Grigliatabella">
    <w:name w:val="Table Grid"/>
    <w:basedOn w:val="Tabellanormale"/>
    <w:uiPriority w:val="39"/>
    <w:rsid w:val="00662A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4432D5"/>
    <w:rPr>
      <w:sz w:val="16"/>
      <w:szCs w:val="16"/>
    </w:rPr>
  </w:style>
  <w:style w:type="paragraph" w:styleId="Testocommento">
    <w:name w:val="annotation text"/>
    <w:basedOn w:val="Normale"/>
    <w:link w:val="TestocommentoCarattere"/>
    <w:uiPriority w:val="99"/>
    <w:semiHidden/>
    <w:unhideWhenUsed/>
    <w:rsid w:val="004432D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432D5"/>
    <w:rPr>
      <w:sz w:val="20"/>
      <w:szCs w:val="20"/>
    </w:rPr>
  </w:style>
  <w:style w:type="paragraph" w:styleId="Soggettocommento">
    <w:name w:val="annotation subject"/>
    <w:basedOn w:val="Testocommento"/>
    <w:next w:val="Testocommento"/>
    <w:link w:val="SoggettocommentoCarattere"/>
    <w:uiPriority w:val="99"/>
    <w:semiHidden/>
    <w:unhideWhenUsed/>
    <w:rsid w:val="004432D5"/>
    <w:rPr>
      <w:b/>
      <w:bCs/>
    </w:rPr>
  </w:style>
  <w:style w:type="character" w:customStyle="1" w:styleId="SoggettocommentoCarattere">
    <w:name w:val="Soggetto commento Carattere"/>
    <w:basedOn w:val="TestocommentoCarattere"/>
    <w:link w:val="Soggettocommento"/>
    <w:uiPriority w:val="99"/>
    <w:semiHidden/>
    <w:rsid w:val="004432D5"/>
    <w:rPr>
      <w:b/>
      <w:bCs/>
      <w:sz w:val="20"/>
      <w:szCs w:val="20"/>
    </w:rPr>
  </w:style>
  <w:style w:type="paragraph" w:styleId="Testofumetto">
    <w:name w:val="Balloon Text"/>
    <w:basedOn w:val="Normale"/>
    <w:link w:val="TestofumettoCarattere"/>
    <w:uiPriority w:val="99"/>
    <w:semiHidden/>
    <w:unhideWhenUsed/>
    <w:rsid w:val="004432D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3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9</Pages>
  <Words>3000</Words>
  <Characters>17613</Characters>
  <Application>Microsoft Office Word</Application>
  <DocSecurity>0</DocSecurity>
  <Lines>391</Lines>
  <Paragraphs>167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UT16 - Denis</dc:creator>
  <cp:keywords/>
  <dc:description/>
  <cp:lastModifiedBy>UT16 - Denis</cp:lastModifiedBy>
  <cp:revision>8</cp:revision>
  <dcterms:created xsi:type="dcterms:W3CDTF">2025-03-19T12:33:00Z</dcterms:created>
  <dcterms:modified xsi:type="dcterms:W3CDTF">2025-04-01T13:27:00Z</dcterms:modified>
</cp:coreProperties>
</file>